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927" w:rsidRPr="00714487" w:rsidRDefault="00437E32" w:rsidP="00714487">
      <w:pPr>
        <w:jc w:val="right"/>
        <w:rPr>
          <w:b/>
        </w:rPr>
      </w:pPr>
      <w:r>
        <w:tab/>
      </w:r>
      <w:r>
        <w:tab/>
      </w:r>
      <w:r>
        <w:tab/>
      </w:r>
    </w:p>
    <w:tbl>
      <w:tblPr>
        <w:tblW w:w="4462" w:type="dxa"/>
        <w:tblInd w:w="5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62"/>
      </w:tblGrid>
      <w:tr w:rsidR="0022097E" w:rsidRPr="00496FBA" w:rsidTr="00C65443">
        <w:trPr>
          <w:trHeight w:val="371"/>
        </w:trPr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4487" w:rsidRDefault="00714487" w:rsidP="00C65443">
            <w:pPr>
              <w:ind w:left="1440"/>
              <w:rPr>
                <w:sz w:val="22"/>
                <w:szCs w:val="22"/>
              </w:rPr>
            </w:pPr>
          </w:p>
          <w:p w:rsidR="0022097E" w:rsidRPr="00496FBA" w:rsidRDefault="00C65443" w:rsidP="00C65443">
            <w:pPr>
              <w:ind w:left="1440"/>
              <w:rPr>
                <w:sz w:val="22"/>
                <w:szCs w:val="22"/>
              </w:rPr>
            </w:pPr>
            <w:r w:rsidRPr="00496FBA">
              <w:rPr>
                <w:sz w:val="22"/>
                <w:szCs w:val="22"/>
              </w:rPr>
              <w:t>PATVIRTINTA</w:t>
            </w:r>
          </w:p>
          <w:p w:rsidR="00C65443" w:rsidRPr="00496FBA" w:rsidRDefault="00C65443" w:rsidP="00C65443">
            <w:pPr>
              <w:ind w:left="1440"/>
              <w:rPr>
                <w:sz w:val="22"/>
                <w:szCs w:val="22"/>
              </w:rPr>
            </w:pPr>
            <w:r w:rsidRPr="00496FBA">
              <w:rPr>
                <w:sz w:val="22"/>
                <w:szCs w:val="22"/>
              </w:rPr>
              <w:t xml:space="preserve">Teisėjų tarybos </w:t>
            </w:r>
          </w:p>
          <w:p w:rsidR="00C65443" w:rsidRPr="00496FBA" w:rsidRDefault="00C65443" w:rsidP="00C65443">
            <w:pPr>
              <w:ind w:left="1440"/>
              <w:rPr>
                <w:sz w:val="22"/>
                <w:szCs w:val="22"/>
              </w:rPr>
            </w:pPr>
            <w:r w:rsidRPr="00496FBA">
              <w:rPr>
                <w:sz w:val="22"/>
                <w:szCs w:val="22"/>
              </w:rPr>
              <w:t>2011 m. liepos 15 d.</w:t>
            </w:r>
          </w:p>
          <w:p w:rsidR="00C65443" w:rsidRDefault="00C65443" w:rsidP="00C65443">
            <w:pPr>
              <w:ind w:left="1440"/>
              <w:rPr>
                <w:sz w:val="22"/>
                <w:szCs w:val="22"/>
              </w:rPr>
            </w:pPr>
            <w:r w:rsidRPr="00496FBA">
              <w:rPr>
                <w:sz w:val="22"/>
                <w:szCs w:val="22"/>
              </w:rPr>
              <w:t>nutarimu Nr. 13P</w:t>
            </w:r>
            <w:r w:rsidR="00991C13">
              <w:rPr>
                <w:sz w:val="22"/>
                <w:szCs w:val="22"/>
              </w:rPr>
              <w:t>-31</w:t>
            </w:r>
            <w:r w:rsidRPr="000A6A8C">
              <w:rPr>
                <w:sz w:val="22"/>
                <w:szCs w:val="22"/>
              </w:rPr>
              <w:t>-(</w:t>
            </w:r>
            <w:r w:rsidRPr="00496FBA">
              <w:rPr>
                <w:sz w:val="22"/>
                <w:szCs w:val="22"/>
              </w:rPr>
              <w:t>7.1.2)</w:t>
            </w:r>
          </w:p>
          <w:p w:rsidR="00C65443" w:rsidRPr="00496FBA" w:rsidRDefault="00C65443" w:rsidP="00714487">
            <w:pPr>
              <w:ind w:left="1440"/>
              <w:rPr>
                <w:sz w:val="22"/>
                <w:szCs w:val="22"/>
              </w:rPr>
            </w:pPr>
          </w:p>
        </w:tc>
      </w:tr>
      <w:tr w:rsidR="00C65443" w:rsidRPr="00496FBA" w:rsidTr="00C65443">
        <w:trPr>
          <w:trHeight w:val="371"/>
        </w:trPr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5443" w:rsidRPr="00496FBA" w:rsidRDefault="00C65443" w:rsidP="00C65443">
            <w:pPr>
              <w:pStyle w:val="Pagrindinistekstas"/>
              <w:widowControl w:val="0"/>
              <w:ind w:firstLine="6379"/>
              <w:rPr>
                <w:szCs w:val="22"/>
              </w:rPr>
            </w:pPr>
          </w:p>
        </w:tc>
      </w:tr>
    </w:tbl>
    <w:p w:rsidR="0022097E" w:rsidRPr="00496FBA" w:rsidRDefault="00274F94" w:rsidP="00EB1662">
      <w:pPr>
        <w:pStyle w:val="CentrBold"/>
        <w:rPr>
          <w:rFonts w:ascii="Times New Roman" w:hAnsi="Times New Roman"/>
          <w:sz w:val="24"/>
          <w:szCs w:val="24"/>
          <w:lang w:val="lt-LT"/>
        </w:rPr>
      </w:pPr>
      <w:r w:rsidRPr="00496FBA">
        <w:rPr>
          <w:rFonts w:ascii="Times New Roman" w:hAnsi="Times New Roman"/>
          <w:sz w:val="24"/>
          <w:szCs w:val="24"/>
          <w:lang w:val="lt-LT"/>
        </w:rPr>
        <w:t xml:space="preserve">teismų administravimo veiksmų registro </w:t>
      </w:r>
      <w:r w:rsidR="0022097E" w:rsidRPr="00496FBA">
        <w:rPr>
          <w:rFonts w:ascii="Times New Roman" w:hAnsi="Times New Roman"/>
          <w:sz w:val="24"/>
          <w:szCs w:val="24"/>
          <w:lang w:val="lt-LT"/>
        </w:rPr>
        <w:t>nuostatai</w:t>
      </w:r>
    </w:p>
    <w:p w:rsidR="00AA57F9" w:rsidRPr="00496FBA" w:rsidRDefault="00AA57F9" w:rsidP="00EB1662">
      <w:pPr>
        <w:pStyle w:val="Bodytext"/>
        <w:rPr>
          <w:rFonts w:ascii="Times New Roman" w:hAnsi="Times New Roman"/>
          <w:sz w:val="24"/>
          <w:szCs w:val="24"/>
          <w:lang w:val="lt-LT"/>
        </w:rPr>
      </w:pPr>
    </w:p>
    <w:p w:rsidR="00C65443" w:rsidRPr="00496FBA" w:rsidRDefault="00C65443" w:rsidP="00EB1662">
      <w:pPr>
        <w:pStyle w:val="Bodytext"/>
        <w:rPr>
          <w:rFonts w:ascii="Times New Roman" w:hAnsi="Times New Roman"/>
          <w:sz w:val="24"/>
          <w:szCs w:val="24"/>
          <w:lang w:val="lt-LT"/>
        </w:rPr>
      </w:pPr>
    </w:p>
    <w:p w:rsidR="0022097E" w:rsidRPr="00496FBA" w:rsidRDefault="0022097E" w:rsidP="00EB1662">
      <w:pPr>
        <w:pStyle w:val="CentrBold"/>
        <w:rPr>
          <w:rFonts w:ascii="Times New Roman" w:hAnsi="Times New Roman"/>
          <w:sz w:val="24"/>
          <w:szCs w:val="24"/>
          <w:lang w:val="lt-LT"/>
        </w:rPr>
      </w:pPr>
      <w:r w:rsidRPr="00496FBA">
        <w:rPr>
          <w:rFonts w:ascii="Times New Roman" w:hAnsi="Times New Roman"/>
          <w:sz w:val="24"/>
          <w:szCs w:val="24"/>
          <w:lang w:val="lt-LT"/>
        </w:rPr>
        <w:t>I. Bendrosios nuostatos</w:t>
      </w:r>
    </w:p>
    <w:p w:rsidR="0022097E" w:rsidRPr="00496FBA" w:rsidRDefault="0022097E" w:rsidP="00EB1662">
      <w:pPr>
        <w:pStyle w:val="MAZAS"/>
        <w:rPr>
          <w:rFonts w:ascii="Times New Roman" w:hAnsi="Times New Roman"/>
          <w:color w:val="auto"/>
          <w:sz w:val="24"/>
          <w:szCs w:val="24"/>
          <w:lang w:val="lt-LT"/>
        </w:rPr>
      </w:pPr>
    </w:p>
    <w:p w:rsidR="0051454C" w:rsidRPr="00496FBA" w:rsidRDefault="00274F94" w:rsidP="00EB1662">
      <w:pPr>
        <w:pStyle w:val="Bodytext"/>
        <w:numPr>
          <w:ilvl w:val="0"/>
          <w:numId w:val="3"/>
        </w:numPr>
        <w:tabs>
          <w:tab w:val="num" w:pos="0"/>
        </w:tabs>
        <w:ind w:left="0" w:firstLine="312"/>
        <w:rPr>
          <w:rFonts w:ascii="Times New Roman" w:hAnsi="Times New Roman"/>
          <w:sz w:val="24"/>
          <w:szCs w:val="24"/>
          <w:lang w:val="lt-LT"/>
        </w:rPr>
      </w:pPr>
      <w:r w:rsidRPr="00496FBA">
        <w:rPr>
          <w:rFonts w:ascii="Times New Roman" w:hAnsi="Times New Roman"/>
          <w:sz w:val="24"/>
          <w:szCs w:val="24"/>
          <w:lang w:val="lt-LT"/>
        </w:rPr>
        <w:t>T</w:t>
      </w:r>
      <w:r w:rsidR="0022097E" w:rsidRPr="00496FBA">
        <w:rPr>
          <w:rFonts w:ascii="Times New Roman" w:hAnsi="Times New Roman"/>
          <w:sz w:val="24"/>
          <w:szCs w:val="24"/>
          <w:lang w:val="lt-LT"/>
        </w:rPr>
        <w:t xml:space="preserve">eismų </w:t>
      </w:r>
      <w:r w:rsidRPr="00496FBA">
        <w:rPr>
          <w:rFonts w:ascii="Times New Roman" w:hAnsi="Times New Roman"/>
          <w:sz w:val="24"/>
          <w:szCs w:val="24"/>
          <w:lang w:val="lt-LT"/>
        </w:rPr>
        <w:t xml:space="preserve">administravimo veiksmų registro </w:t>
      </w:r>
      <w:r w:rsidR="00E91884" w:rsidRPr="00496FBA">
        <w:rPr>
          <w:rFonts w:ascii="Times New Roman" w:hAnsi="Times New Roman"/>
          <w:sz w:val="24"/>
          <w:szCs w:val="24"/>
          <w:lang w:val="lt-LT"/>
        </w:rPr>
        <w:t>nuostat</w:t>
      </w:r>
      <w:r w:rsidR="00EE5620" w:rsidRPr="00496FBA">
        <w:rPr>
          <w:rFonts w:ascii="Times New Roman" w:hAnsi="Times New Roman"/>
          <w:sz w:val="24"/>
          <w:szCs w:val="24"/>
          <w:lang w:val="lt-LT"/>
        </w:rPr>
        <w:t>ai</w:t>
      </w:r>
      <w:r w:rsidR="00DD228B" w:rsidRPr="00496FBA">
        <w:rPr>
          <w:rFonts w:ascii="Times New Roman" w:hAnsi="Times New Roman"/>
          <w:sz w:val="24"/>
          <w:szCs w:val="24"/>
          <w:lang w:val="lt-LT"/>
        </w:rPr>
        <w:t xml:space="preserve"> (toliau</w:t>
      </w:r>
      <w:r w:rsidR="00E352D3" w:rsidRPr="00496FBA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DD228B" w:rsidRPr="00496FBA">
        <w:rPr>
          <w:rFonts w:ascii="Times New Roman" w:hAnsi="Times New Roman"/>
          <w:sz w:val="24"/>
          <w:szCs w:val="24"/>
          <w:lang w:val="lt-LT"/>
        </w:rPr>
        <w:t>– N</w:t>
      </w:r>
      <w:r w:rsidR="0022097E" w:rsidRPr="00496FBA">
        <w:rPr>
          <w:rFonts w:ascii="Times New Roman" w:hAnsi="Times New Roman"/>
          <w:sz w:val="24"/>
          <w:szCs w:val="24"/>
          <w:lang w:val="lt-LT"/>
        </w:rPr>
        <w:t xml:space="preserve">uostatai) </w:t>
      </w:r>
      <w:r w:rsidR="001B34CB" w:rsidRPr="00496FBA">
        <w:rPr>
          <w:rFonts w:ascii="Times New Roman" w:hAnsi="Times New Roman"/>
          <w:sz w:val="24"/>
          <w:szCs w:val="24"/>
          <w:lang w:val="lt-LT"/>
        </w:rPr>
        <w:t>nustato</w:t>
      </w:r>
      <w:r w:rsidR="00DD228B" w:rsidRPr="00496FBA">
        <w:rPr>
          <w:rFonts w:ascii="Times New Roman" w:hAnsi="Times New Roman"/>
          <w:sz w:val="24"/>
          <w:szCs w:val="24"/>
          <w:lang w:val="lt-LT"/>
        </w:rPr>
        <w:t xml:space="preserve"> Teismų administravimo veiksmų registro (toliau</w:t>
      </w:r>
      <w:r w:rsidR="00E352D3" w:rsidRPr="00496FBA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DD228B" w:rsidRPr="00496FBA">
        <w:rPr>
          <w:rFonts w:ascii="Times New Roman" w:hAnsi="Times New Roman"/>
          <w:sz w:val="24"/>
          <w:szCs w:val="24"/>
          <w:lang w:val="lt-LT"/>
        </w:rPr>
        <w:t>– registr</w:t>
      </w:r>
      <w:r w:rsidR="00E352D3" w:rsidRPr="00496FBA">
        <w:rPr>
          <w:rFonts w:ascii="Times New Roman" w:hAnsi="Times New Roman"/>
          <w:sz w:val="24"/>
          <w:szCs w:val="24"/>
          <w:lang w:val="lt-LT"/>
        </w:rPr>
        <w:t>as</w:t>
      </w:r>
      <w:r w:rsidR="00DD228B" w:rsidRPr="00496FBA">
        <w:rPr>
          <w:rFonts w:ascii="Times New Roman" w:hAnsi="Times New Roman"/>
          <w:sz w:val="24"/>
          <w:szCs w:val="24"/>
          <w:lang w:val="lt-LT"/>
        </w:rPr>
        <w:t xml:space="preserve">) paskirtį, objektus, registro duomenų </w:t>
      </w:r>
      <w:r w:rsidR="00E352D3" w:rsidRPr="00496FBA">
        <w:rPr>
          <w:rFonts w:ascii="Times New Roman" w:hAnsi="Times New Roman"/>
          <w:sz w:val="24"/>
          <w:szCs w:val="24"/>
          <w:lang w:val="lt-LT" w:eastAsia="lt-LT"/>
        </w:rPr>
        <w:t xml:space="preserve">ir dokumentų </w:t>
      </w:r>
      <w:r w:rsidR="00E352D3" w:rsidRPr="00496FBA">
        <w:rPr>
          <w:rFonts w:ascii="Times New Roman" w:hAnsi="Times New Roman"/>
          <w:sz w:val="24"/>
          <w:szCs w:val="24"/>
          <w:lang w:val="lt-LT"/>
        </w:rPr>
        <w:t>teikimą</w:t>
      </w:r>
      <w:r w:rsidR="00F35EA5" w:rsidRPr="00496FBA">
        <w:rPr>
          <w:rFonts w:ascii="Times New Roman" w:hAnsi="Times New Roman"/>
          <w:sz w:val="24"/>
          <w:szCs w:val="24"/>
          <w:lang w:val="lt-LT"/>
        </w:rPr>
        <w:t xml:space="preserve"> ir</w:t>
      </w:r>
      <w:r w:rsidR="00E352D3" w:rsidRPr="00496FBA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F35EA5" w:rsidRPr="00496FBA">
        <w:rPr>
          <w:rFonts w:ascii="Times New Roman" w:hAnsi="Times New Roman"/>
          <w:sz w:val="24"/>
          <w:szCs w:val="24"/>
          <w:lang w:val="lt-LT"/>
        </w:rPr>
        <w:t>tvarkymą</w:t>
      </w:r>
      <w:r w:rsidR="001B34CB" w:rsidRPr="00496FBA">
        <w:rPr>
          <w:rFonts w:ascii="Times New Roman" w:hAnsi="Times New Roman"/>
          <w:sz w:val="24"/>
          <w:szCs w:val="24"/>
          <w:lang w:val="lt-LT"/>
        </w:rPr>
        <w:t>, registro tvarky</w:t>
      </w:r>
      <w:r w:rsidR="005A6D2D" w:rsidRPr="00496FBA">
        <w:rPr>
          <w:rFonts w:ascii="Times New Roman" w:hAnsi="Times New Roman"/>
          <w:sz w:val="24"/>
          <w:szCs w:val="24"/>
          <w:lang w:val="lt-LT"/>
        </w:rPr>
        <w:t xml:space="preserve">mo įstaigos </w:t>
      </w:r>
      <w:r w:rsidR="001B34CB" w:rsidRPr="00496FBA">
        <w:rPr>
          <w:rFonts w:ascii="Times New Roman" w:hAnsi="Times New Roman"/>
          <w:sz w:val="24"/>
          <w:szCs w:val="24"/>
          <w:lang w:val="lt-LT"/>
        </w:rPr>
        <w:t xml:space="preserve">ir duomenų teikėjų funkcijas. </w:t>
      </w:r>
    </w:p>
    <w:p w:rsidR="00BC28FC" w:rsidRPr="00496FBA" w:rsidRDefault="00DD228B" w:rsidP="00EB1662">
      <w:pPr>
        <w:pStyle w:val="Bodytext"/>
        <w:numPr>
          <w:ilvl w:val="0"/>
          <w:numId w:val="3"/>
        </w:numPr>
        <w:tabs>
          <w:tab w:val="num" w:pos="0"/>
        </w:tabs>
        <w:ind w:left="0" w:firstLine="312"/>
        <w:rPr>
          <w:rFonts w:ascii="Times New Roman" w:hAnsi="Times New Roman"/>
          <w:sz w:val="24"/>
          <w:szCs w:val="24"/>
          <w:lang w:val="lt-LT"/>
        </w:rPr>
      </w:pPr>
      <w:r w:rsidRPr="00496FBA">
        <w:rPr>
          <w:rFonts w:ascii="Times New Roman" w:hAnsi="Times New Roman"/>
          <w:sz w:val="24"/>
          <w:szCs w:val="24"/>
          <w:lang w:val="lt-LT" w:eastAsia="lt-LT"/>
        </w:rPr>
        <w:t>Registro paskirtis – registruoti</w:t>
      </w:r>
      <w:r w:rsidR="00BC28FC" w:rsidRPr="00496FBA">
        <w:rPr>
          <w:rFonts w:ascii="Times New Roman" w:hAnsi="Times New Roman"/>
          <w:sz w:val="24"/>
          <w:szCs w:val="24"/>
          <w:lang w:val="lt-LT" w:eastAsia="lt-LT"/>
        </w:rPr>
        <w:t>,</w:t>
      </w:r>
      <w:r w:rsidRPr="00496FBA">
        <w:rPr>
          <w:rFonts w:ascii="Times New Roman" w:hAnsi="Times New Roman"/>
          <w:sz w:val="24"/>
          <w:szCs w:val="24"/>
          <w:lang w:val="lt-LT" w:eastAsia="lt-LT"/>
        </w:rPr>
        <w:t xml:space="preserve"> rinkti, kaupti, </w:t>
      </w:r>
      <w:r w:rsidR="00DA505E" w:rsidRPr="00496FBA">
        <w:rPr>
          <w:rFonts w:ascii="Times New Roman" w:hAnsi="Times New Roman"/>
          <w:sz w:val="24"/>
          <w:szCs w:val="24"/>
          <w:lang w:val="lt-LT" w:eastAsia="lt-LT"/>
        </w:rPr>
        <w:t xml:space="preserve">apdoroti, </w:t>
      </w:r>
      <w:r w:rsidRPr="00496FBA">
        <w:rPr>
          <w:rFonts w:ascii="Times New Roman" w:hAnsi="Times New Roman"/>
          <w:sz w:val="24"/>
          <w:szCs w:val="24"/>
          <w:lang w:val="lt-LT" w:eastAsia="lt-LT"/>
        </w:rPr>
        <w:t>sisteminti, saugoti</w:t>
      </w:r>
      <w:r w:rsidR="00BC28FC" w:rsidRPr="00496FBA">
        <w:rPr>
          <w:rFonts w:ascii="Times New Roman" w:hAnsi="Times New Roman"/>
          <w:sz w:val="24"/>
          <w:szCs w:val="24"/>
          <w:lang w:val="lt-LT" w:eastAsia="lt-LT"/>
        </w:rPr>
        <w:t>,</w:t>
      </w:r>
      <w:r w:rsidRPr="00496FBA">
        <w:rPr>
          <w:rFonts w:ascii="Times New Roman" w:hAnsi="Times New Roman"/>
          <w:sz w:val="24"/>
          <w:szCs w:val="24"/>
          <w:lang w:val="lt-LT" w:eastAsia="lt-LT"/>
        </w:rPr>
        <w:t xml:space="preserve"> naudoti </w:t>
      </w:r>
      <w:r w:rsidR="00BC28FC" w:rsidRPr="00496FBA">
        <w:rPr>
          <w:rFonts w:ascii="Times New Roman" w:hAnsi="Times New Roman"/>
          <w:sz w:val="24"/>
          <w:szCs w:val="24"/>
          <w:lang w:val="lt-LT" w:eastAsia="lt-LT"/>
        </w:rPr>
        <w:t xml:space="preserve">ir teikti </w:t>
      </w:r>
      <w:r w:rsidRPr="00496FBA">
        <w:rPr>
          <w:rFonts w:ascii="Times New Roman" w:hAnsi="Times New Roman"/>
          <w:sz w:val="24"/>
          <w:szCs w:val="24"/>
          <w:lang w:val="lt-LT" w:eastAsia="lt-LT"/>
        </w:rPr>
        <w:t>šiuose Nuostatuose nu</w:t>
      </w:r>
      <w:r w:rsidR="0051454C" w:rsidRPr="00496FBA">
        <w:rPr>
          <w:rFonts w:ascii="Times New Roman" w:hAnsi="Times New Roman"/>
          <w:sz w:val="24"/>
          <w:szCs w:val="24"/>
          <w:lang w:val="lt-LT" w:eastAsia="lt-LT"/>
        </w:rPr>
        <w:t>statytus duomenis ir dokumentus, priimtus įsigaliojus Teisėjų tarybos 2011</w:t>
      </w:r>
      <w:r w:rsidR="0051454C" w:rsidRPr="00496FBA">
        <w:rPr>
          <w:rFonts w:ascii="Times New Roman" w:hAnsi="Times New Roman"/>
          <w:sz w:val="24"/>
          <w:szCs w:val="24"/>
          <w:lang w:val="lt-LT" w:eastAsia="lt-LT"/>
        </w:rPr>
        <w:noBreakHyphen/>
        <w:t>03-25 nutarimu Nr. 13P-31-(7.1.2) patvirtintiems Administravimo teismuose nuostatams (toliau – Administravimo teismuose nuostatai).</w:t>
      </w:r>
    </w:p>
    <w:p w:rsidR="007B6183" w:rsidRPr="00496FBA" w:rsidRDefault="007B6183" w:rsidP="00EB1662">
      <w:pPr>
        <w:pStyle w:val="Bodytext"/>
        <w:numPr>
          <w:ilvl w:val="0"/>
          <w:numId w:val="3"/>
        </w:numPr>
        <w:tabs>
          <w:tab w:val="num" w:pos="0"/>
        </w:tabs>
        <w:ind w:left="0" w:firstLine="312"/>
        <w:rPr>
          <w:rFonts w:ascii="Times New Roman" w:hAnsi="Times New Roman"/>
          <w:sz w:val="24"/>
          <w:szCs w:val="24"/>
          <w:lang w:val="lt-LT"/>
        </w:rPr>
      </w:pPr>
      <w:r w:rsidRPr="00496FBA">
        <w:rPr>
          <w:rFonts w:ascii="Times New Roman" w:hAnsi="Times New Roman"/>
          <w:sz w:val="24"/>
          <w:szCs w:val="24"/>
          <w:lang w:val="lt-LT" w:eastAsia="lt-LT"/>
        </w:rPr>
        <w:t>Pagrindinės šių Nuostatų sąvokos:</w:t>
      </w:r>
    </w:p>
    <w:p w:rsidR="004A67AD" w:rsidRPr="00496FBA" w:rsidRDefault="007B6183" w:rsidP="00EB1662">
      <w:pPr>
        <w:pStyle w:val="Bodytext"/>
        <w:rPr>
          <w:rFonts w:ascii="Times New Roman" w:hAnsi="Times New Roman"/>
          <w:sz w:val="24"/>
          <w:szCs w:val="24"/>
          <w:lang w:val="lt-LT" w:eastAsia="lt-LT"/>
        </w:rPr>
      </w:pPr>
      <w:r w:rsidRPr="00496FBA">
        <w:rPr>
          <w:rFonts w:ascii="Times New Roman" w:hAnsi="Times New Roman"/>
          <w:sz w:val="24"/>
          <w:szCs w:val="24"/>
          <w:lang w:val="lt-LT" w:eastAsia="lt-LT"/>
        </w:rPr>
        <w:t>3.</w:t>
      </w:r>
      <w:r w:rsidR="00AA57F9" w:rsidRPr="00496FBA">
        <w:rPr>
          <w:rFonts w:ascii="Times New Roman" w:hAnsi="Times New Roman"/>
          <w:sz w:val="24"/>
          <w:szCs w:val="24"/>
          <w:lang w:val="lt-LT" w:eastAsia="lt-LT"/>
        </w:rPr>
        <w:t>1</w:t>
      </w:r>
      <w:r w:rsidRPr="00496FBA">
        <w:rPr>
          <w:rFonts w:ascii="Times New Roman" w:hAnsi="Times New Roman"/>
          <w:sz w:val="24"/>
          <w:szCs w:val="24"/>
          <w:lang w:val="lt-LT" w:eastAsia="lt-LT"/>
        </w:rPr>
        <w:t xml:space="preserve">. </w:t>
      </w:r>
      <w:r w:rsidR="004231E8" w:rsidRPr="00496FBA">
        <w:rPr>
          <w:rFonts w:ascii="Times New Roman" w:hAnsi="Times New Roman"/>
          <w:sz w:val="24"/>
          <w:szCs w:val="24"/>
          <w:lang w:val="lt-LT" w:eastAsia="lt-LT"/>
        </w:rPr>
        <w:t xml:space="preserve">Duomenų teikėjai </w:t>
      </w:r>
      <w:r w:rsidRPr="00496FBA">
        <w:rPr>
          <w:rFonts w:ascii="Times New Roman" w:hAnsi="Times New Roman"/>
          <w:sz w:val="24"/>
          <w:szCs w:val="24"/>
          <w:lang w:val="lt-LT" w:eastAsia="lt-LT"/>
        </w:rPr>
        <w:t>–</w:t>
      </w:r>
      <w:r w:rsidR="003D703F" w:rsidRPr="00496FBA">
        <w:rPr>
          <w:rFonts w:ascii="Times New Roman" w:hAnsi="Times New Roman"/>
          <w:sz w:val="24"/>
          <w:szCs w:val="24"/>
          <w:lang w:val="lt-LT" w:eastAsia="lt-LT"/>
        </w:rPr>
        <w:t xml:space="preserve"> vidinio ir išorinio teismų administravimo subjektai</w:t>
      </w:r>
      <w:r w:rsidR="007050A8" w:rsidRPr="00496FBA">
        <w:rPr>
          <w:rFonts w:ascii="Times New Roman" w:hAnsi="Times New Roman"/>
          <w:sz w:val="24"/>
          <w:szCs w:val="24"/>
          <w:lang w:val="lt-LT" w:eastAsia="lt-LT"/>
        </w:rPr>
        <w:t xml:space="preserve">, </w:t>
      </w:r>
      <w:r w:rsidR="004A67AD" w:rsidRPr="00496FBA">
        <w:rPr>
          <w:rFonts w:ascii="Times New Roman" w:hAnsi="Times New Roman"/>
          <w:sz w:val="24"/>
          <w:szCs w:val="24"/>
          <w:lang w:val="lt-LT"/>
        </w:rPr>
        <w:t>teikiantys registrui</w:t>
      </w:r>
      <w:r w:rsidR="004231E8" w:rsidRPr="00496FBA">
        <w:rPr>
          <w:rFonts w:ascii="Times New Roman" w:hAnsi="Times New Roman"/>
          <w:sz w:val="24"/>
          <w:szCs w:val="24"/>
          <w:lang w:val="lt-LT"/>
        </w:rPr>
        <w:t xml:space="preserve"> Nuostatuose nurodytus</w:t>
      </w:r>
      <w:r w:rsidR="004A67AD" w:rsidRPr="00496FBA">
        <w:rPr>
          <w:rFonts w:ascii="Times New Roman" w:hAnsi="Times New Roman"/>
          <w:sz w:val="24"/>
          <w:szCs w:val="24"/>
          <w:lang w:val="lt-LT"/>
        </w:rPr>
        <w:t xml:space="preserve"> duomenis ir dokumentus.</w:t>
      </w:r>
    </w:p>
    <w:p w:rsidR="004A67AD" w:rsidRPr="00496FBA" w:rsidRDefault="004A67AD" w:rsidP="00EB1662">
      <w:pPr>
        <w:pStyle w:val="Bodytext"/>
        <w:rPr>
          <w:rFonts w:ascii="Times New Roman" w:hAnsi="Times New Roman"/>
          <w:sz w:val="24"/>
          <w:szCs w:val="24"/>
          <w:lang w:val="lt-LT" w:eastAsia="lt-LT"/>
        </w:rPr>
      </w:pPr>
      <w:r w:rsidRPr="00496FBA">
        <w:rPr>
          <w:rFonts w:ascii="Times New Roman" w:hAnsi="Times New Roman"/>
          <w:sz w:val="24"/>
          <w:szCs w:val="24"/>
          <w:lang w:val="lt-LT"/>
        </w:rPr>
        <w:t>3.</w:t>
      </w:r>
      <w:r w:rsidR="008C03DA">
        <w:rPr>
          <w:rFonts w:ascii="Times New Roman" w:hAnsi="Times New Roman"/>
          <w:sz w:val="24"/>
          <w:szCs w:val="24"/>
          <w:lang w:val="lt-LT"/>
        </w:rPr>
        <w:t>2</w:t>
      </w:r>
      <w:r w:rsidRPr="00496FBA">
        <w:rPr>
          <w:rFonts w:ascii="Times New Roman" w:hAnsi="Times New Roman"/>
          <w:sz w:val="24"/>
          <w:szCs w:val="24"/>
          <w:lang w:val="lt-LT"/>
        </w:rPr>
        <w:t>. Kitos sąvokos Nuos</w:t>
      </w:r>
      <w:r w:rsidR="0078348E" w:rsidRPr="00496FBA">
        <w:rPr>
          <w:rFonts w:ascii="Times New Roman" w:hAnsi="Times New Roman"/>
          <w:sz w:val="24"/>
          <w:szCs w:val="24"/>
          <w:lang w:val="lt-LT"/>
        </w:rPr>
        <w:t>t</w:t>
      </w:r>
      <w:r w:rsidRPr="00496FBA">
        <w:rPr>
          <w:rFonts w:ascii="Times New Roman" w:hAnsi="Times New Roman"/>
          <w:sz w:val="24"/>
          <w:szCs w:val="24"/>
          <w:lang w:val="lt-LT"/>
        </w:rPr>
        <w:t xml:space="preserve">atuose vartojamos taip, kaip yra apibrėžtos </w:t>
      </w:r>
      <w:r w:rsidR="007B6183" w:rsidRPr="00496FBA">
        <w:rPr>
          <w:rFonts w:ascii="Times New Roman" w:hAnsi="Times New Roman"/>
          <w:sz w:val="24"/>
          <w:szCs w:val="24"/>
          <w:lang w:val="lt-LT" w:eastAsia="lt-LT"/>
        </w:rPr>
        <w:t>Lietuvos Respublikos t</w:t>
      </w:r>
      <w:r w:rsidR="007050A8" w:rsidRPr="00496FBA">
        <w:rPr>
          <w:rFonts w:ascii="Times New Roman" w:hAnsi="Times New Roman"/>
          <w:sz w:val="24"/>
          <w:szCs w:val="24"/>
          <w:lang w:val="lt-LT" w:eastAsia="lt-LT"/>
        </w:rPr>
        <w:t>eismų įstatym</w:t>
      </w:r>
      <w:r w:rsidRPr="00496FBA">
        <w:rPr>
          <w:rFonts w:ascii="Times New Roman" w:hAnsi="Times New Roman"/>
          <w:sz w:val="24"/>
          <w:szCs w:val="24"/>
          <w:lang w:val="lt-LT" w:eastAsia="lt-LT"/>
        </w:rPr>
        <w:t>e</w:t>
      </w:r>
      <w:r w:rsidR="007050A8" w:rsidRPr="00496FBA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="00905327" w:rsidRPr="00496FBA">
        <w:rPr>
          <w:rFonts w:ascii="Times New Roman" w:hAnsi="Times New Roman"/>
          <w:sz w:val="24"/>
          <w:szCs w:val="24"/>
          <w:lang w:val="lt-LT" w:eastAsia="lt-LT"/>
        </w:rPr>
        <w:t>bei Admin</w:t>
      </w:r>
      <w:r w:rsidR="0051454C" w:rsidRPr="00496FBA">
        <w:rPr>
          <w:rFonts w:ascii="Times New Roman" w:hAnsi="Times New Roman"/>
          <w:sz w:val="24"/>
          <w:szCs w:val="24"/>
          <w:lang w:val="lt-LT" w:eastAsia="lt-LT"/>
        </w:rPr>
        <w:t>istravimo teismuose nuostatuose</w:t>
      </w:r>
      <w:r w:rsidRPr="00496FBA">
        <w:rPr>
          <w:rFonts w:ascii="Times New Roman" w:hAnsi="Times New Roman"/>
          <w:sz w:val="24"/>
          <w:szCs w:val="24"/>
          <w:lang w:val="lt-LT" w:eastAsia="lt-LT"/>
        </w:rPr>
        <w:t>.</w:t>
      </w:r>
    </w:p>
    <w:p w:rsidR="009C29CD" w:rsidRPr="00496FBA" w:rsidRDefault="004A67AD" w:rsidP="00EB1662">
      <w:pPr>
        <w:pStyle w:val="Bodytext"/>
        <w:rPr>
          <w:rFonts w:ascii="Times New Roman" w:hAnsi="Times New Roman"/>
          <w:sz w:val="24"/>
          <w:szCs w:val="24"/>
          <w:lang w:val="lt-LT" w:eastAsia="lt-LT"/>
        </w:rPr>
      </w:pPr>
      <w:r w:rsidRPr="00496FBA">
        <w:rPr>
          <w:rFonts w:ascii="Times New Roman" w:hAnsi="Times New Roman"/>
          <w:sz w:val="24"/>
          <w:szCs w:val="24"/>
          <w:lang w:val="lt-LT" w:eastAsia="lt-LT"/>
        </w:rPr>
        <w:t xml:space="preserve">4. </w:t>
      </w:r>
      <w:r w:rsidR="009C29CD" w:rsidRPr="00496FBA">
        <w:rPr>
          <w:rFonts w:ascii="Times New Roman" w:hAnsi="Times New Roman"/>
          <w:sz w:val="24"/>
          <w:szCs w:val="24"/>
          <w:lang w:val="lt-LT" w:eastAsia="lt-LT"/>
        </w:rPr>
        <w:t>Registro duomenys</w:t>
      </w:r>
      <w:r w:rsidR="00E352D3" w:rsidRPr="00496FBA">
        <w:rPr>
          <w:rFonts w:ascii="Times New Roman" w:hAnsi="Times New Roman"/>
          <w:sz w:val="24"/>
          <w:szCs w:val="24"/>
          <w:lang w:val="lt-LT" w:eastAsia="lt-LT"/>
        </w:rPr>
        <w:t xml:space="preserve"> ir dokument</w:t>
      </w:r>
      <w:r w:rsidR="0003787D" w:rsidRPr="00496FBA">
        <w:rPr>
          <w:rFonts w:ascii="Times New Roman" w:hAnsi="Times New Roman"/>
          <w:sz w:val="24"/>
          <w:szCs w:val="24"/>
          <w:lang w:val="lt-LT" w:eastAsia="lt-LT"/>
        </w:rPr>
        <w:t>ai</w:t>
      </w:r>
      <w:r w:rsidR="009C29CD" w:rsidRPr="00496FBA">
        <w:rPr>
          <w:rFonts w:ascii="Times New Roman" w:hAnsi="Times New Roman"/>
          <w:sz w:val="24"/>
          <w:szCs w:val="24"/>
          <w:lang w:val="lt-LT" w:eastAsia="lt-LT"/>
        </w:rPr>
        <w:t xml:space="preserve"> kaupiami vienoje </w:t>
      </w:r>
      <w:r w:rsidR="00E352D3" w:rsidRPr="00496FBA">
        <w:rPr>
          <w:rFonts w:ascii="Times New Roman" w:hAnsi="Times New Roman"/>
          <w:sz w:val="24"/>
          <w:szCs w:val="24"/>
          <w:lang w:val="lt-LT" w:eastAsia="lt-LT"/>
        </w:rPr>
        <w:t>r</w:t>
      </w:r>
      <w:r w:rsidR="009C29CD" w:rsidRPr="00496FBA">
        <w:rPr>
          <w:rFonts w:ascii="Times New Roman" w:hAnsi="Times New Roman"/>
          <w:sz w:val="24"/>
          <w:szCs w:val="24"/>
          <w:lang w:val="lt-LT" w:eastAsia="lt-LT"/>
        </w:rPr>
        <w:t>egistro duomenų bazėje.</w:t>
      </w:r>
    </w:p>
    <w:p w:rsidR="002A2481" w:rsidRPr="00496FBA" w:rsidRDefault="002A2481" w:rsidP="00EB1662">
      <w:pPr>
        <w:jc w:val="center"/>
        <w:rPr>
          <w:b/>
          <w:lang w:eastAsia="lt-LT"/>
        </w:rPr>
      </w:pPr>
    </w:p>
    <w:p w:rsidR="002A2481" w:rsidRPr="00496FBA" w:rsidRDefault="002A2481" w:rsidP="00EB1662">
      <w:pPr>
        <w:jc w:val="center"/>
        <w:rPr>
          <w:b/>
          <w:lang w:eastAsia="lt-LT"/>
        </w:rPr>
      </w:pPr>
      <w:r w:rsidRPr="00496FBA">
        <w:rPr>
          <w:b/>
          <w:lang w:eastAsia="lt-LT"/>
        </w:rPr>
        <w:t>II. REGISTRO TVARKY</w:t>
      </w:r>
      <w:r w:rsidR="001C50B3" w:rsidRPr="00496FBA">
        <w:rPr>
          <w:b/>
          <w:lang w:eastAsia="lt-LT"/>
        </w:rPr>
        <w:t>MO ĮSTAIG</w:t>
      </w:r>
      <w:r w:rsidR="001B34CB" w:rsidRPr="00496FBA">
        <w:rPr>
          <w:b/>
          <w:lang w:eastAsia="lt-LT"/>
        </w:rPr>
        <w:t>A</w:t>
      </w:r>
    </w:p>
    <w:p w:rsidR="00F61979" w:rsidRPr="00496FBA" w:rsidRDefault="00F61979" w:rsidP="00EB1662">
      <w:pPr>
        <w:jc w:val="center"/>
        <w:rPr>
          <w:b/>
          <w:lang w:eastAsia="lt-LT"/>
        </w:rPr>
      </w:pPr>
    </w:p>
    <w:p w:rsidR="00F35EA5" w:rsidRPr="00496FBA" w:rsidRDefault="004231E8" w:rsidP="0088044C">
      <w:pPr>
        <w:numPr>
          <w:ilvl w:val="0"/>
          <w:numId w:val="24"/>
        </w:numPr>
        <w:ind w:left="284" w:firstLine="0"/>
        <w:jc w:val="both"/>
        <w:rPr>
          <w:lang w:eastAsia="lt-LT"/>
        </w:rPr>
      </w:pPr>
      <w:r w:rsidRPr="00496FBA">
        <w:rPr>
          <w:lang w:eastAsia="lt-LT"/>
        </w:rPr>
        <w:t>Registrą</w:t>
      </w:r>
      <w:r w:rsidR="00AA57F9" w:rsidRPr="00496FBA">
        <w:rPr>
          <w:lang w:eastAsia="lt-LT"/>
        </w:rPr>
        <w:t xml:space="preserve">, </w:t>
      </w:r>
      <w:r w:rsidR="001B34CB" w:rsidRPr="00496FBA">
        <w:rPr>
          <w:lang w:eastAsia="lt-LT"/>
        </w:rPr>
        <w:t xml:space="preserve">išskyrus </w:t>
      </w:r>
      <w:r w:rsidR="00AA57F9" w:rsidRPr="00496FBA">
        <w:rPr>
          <w:lang w:eastAsia="lt-LT"/>
        </w:rPr>
        <w:t>duomen</w:t>
      </w:r>
      <w:r w:rsidR="001B34CB" w:rsidRPr="00496FBA">
        <w:rPr>
          <w:lang w:eastAsia="lt-LT"/>
        </w:rPr>
        <w:t>ų</w:t>
      </w:r>
      <w:r w:rsidR="00AA57F9" w:rsidRPr="00496FBA">
        <w:rPr>
          <w:lang w:eastAsia="lt-LT"/>
        </w:rPr>
        <w:t xml:space="preserve"> ir dokument</w:t>
      </w:r>
      <w:r w:rsidR="001B34CB" w:rsidRPr="00496FBA">
        <w:rPr>
          <w:lang w:eastAsia="lt-LT"/>
        </w:rPr>
        <w:t xml:space="preserve">ų registravimą, </w:t>
      </w:r>
      <w:r w:rsidR="00F35EA5" w:rsidRPr="00496FBA">
        <w:rPr>
          <w:lang w:eastAsia="lt-LT"/>
        </w:rPr>
        <w:t>tvarko</w:t>
      </w:r>
      <w:r w:rsidR="00F61979" w:rsidRPr="00496FBA">
        <w:rPr>
          <w:lang w:eastAsia="lt-LT"/>
        </w:rPr>
        <w:t xml:space="preserve"> </w:t>
      </w:r>
      <w:r w:rsidR="00F35EA5" w:rsidRPr="00496FBA">
        <w:rPr>
          <w:lang w:eastAsia="lt-LT"/>
        </w:rPr>
        <w:t>Nacionalinė teismų administracija (toliau – Administracija).</w:t>
      </w:r>
    </w:p>
    <w:p w:rsidR="002A2481" w:rsidRPr="00496FBA" w:rsidRDefault="001B34CB" w:rsidP="00EB1662">
      <w:pPr>
        <w:numPr>
          <w:ilvl w:val="0"/>
          <w:numId w:val="24"/>
        </w:numPr>
        <w:jc w:val="both"/>
        <w:rPr>
          <w:lang w:eastAsia="lt-LT"/>
        </w:rPr>
      </w:pPr>
      <w:r w:rsidRPr="00496FBA">
        <w:rPr>
          <w:lang w:eastAsia="lt-LT"/>
        </w:rPr>
        <w:t>Tvarkydama registrą, Administracija</w:t>
      </w:r>
      <w:r w:rsidR="002A2481" w:rsidRPr="00496FBA">
        <w:rPr>
          <w:lang w:eastAsia="lt-LT"/>
        </w:rPr>
        <w:t xml:space="preserve">: </w:t>
      </w:r>
    </w:p>
    <w:p w:rsidR="004231E8" w:rsidRPr="00496FBA" w:rsidRDefault="001B34CB" w:rsidP="00EB1662">
      <w:pPr>
        <w:ind w:firstLine="284"/>
        <w:jc w:val="both"/>
        <w:rPr>
          <w:lang w:eastAsia="lt-LT"/>
        </w:rPr>
      </w:pPr>
      <w:r w:rsidRPr="00496FBA">
        <w:rPr>
          <w:lang w:eastAsia="lt-LT"/>
        </w:rPr>
        <w:t>6</w:t>
      </w:r>
      <w:r w:rsidR="002A2481" w:rsidRPr="00496FBA">
        <w:rPr>
          <w:lang w:eastAsia="lt-LT"/>
        </w:rPr>
        <w:t>.1.</w:t>
      </w:r>
      <w:r w:rsidR="00AF63BD" w:rsidRPr="00496FBA">
        <w:t xml:space="preserve"> kaupia, saugo, klasifikuoja registro duomenų ir dokumentų elektronines kopijas;</w:t>
      </w:r>
    </w:p>
    <w:p w:rsidR="001B34CB" w:rsidRPr="00496FBA" w:rsidRDefault="001B34CB" w:rsidP="001B34CB">
      <w:pPr>
        <w:ind w:firstLine="284"/>
        <w:jc w:val="both"/>
        <w:rPr>
          <w:lang w:eastAsia="lt-LT"/>
        </w:rPr>
      </w:pPr>
      <w:r w:rsidRPr="00496FBA">
        <w:rPr>
          <w:lang w:eastAsia="lt-LT"/>
        </w:rPr>
        <w:t xml:space="preserve">6.2. </w:t>
      </w:r>
      <w:r w:rsidR="00AF63BD" w:rsidRPr="00496FBA">
        <w:rPr>
          <w:lang w:eastAsia="lt-LT"/>
        </w:rPr>
        <w:t>tvarko registro duomenų bazės archyvą;</w:t>
      </w:r>
    </w:p>
    <w:p w:rsidR="001B34CB" w:rsidRPr="00496FBA" w:rsidRDefault="001B34CB" w:rsidP="001B34CB">
      <w:pPr>
        <w:ind w:firstLine="284"/>
        <w:jc w:val="both"/>
        <w:rPr>
          <w:lang w:eastAsia="lt-LT"/>
        </w:rPr>
      </w:pPr>
      <w:r w:rsidRPr="00496FBA">
        <w:rPr>
          <w:lang w:eastAsia="lt-LT"/>
        </w:rPr>
        <w:t xml:space="preserve">6.3. </w:t>
      </w:r>
      <w:r w:rsidR="00AF63BD" w:rsidRPr="00496FBA">
        <w:rPr>
          <w:lang w:eastAsia="lt-LT"/>
        </w:rPr>
        <w:t>vykdo registro duomenų saugos reikalavimų laikymosi priežiūrą;</w:t>
      </w:r>
    </w:p>
    <w:p w:rsidR="001B34CB" w:rsidRPr="00496FBA" w:rsidRDefault="001B34CB" w:rsidP="001B34CB">
      <w:pPr>
        <w:ind w:firstLine="284"/>
        <w:jc w:val="both"/>
        <w:rPr>
          <w:lang w:eastAsia="lt-LT"/>
        </w:rPr>
      </w:pPr>
      <w:r w:rsidRPr="00496FBA">
        <w:rPr>
          <w:lang w:eastAsia="lt-LT"/>
        </w:rPr>
        <w:t xml:space="preserve">6.4. </w:t>
      </w:r>
      <w:r w:rsidR="00AF63BD" w:rsidRPr="00496FBA">
        <w:rPr>
          <w:lang w:eastAsia="lt-LT"/>
        </w:rPr>
        <w:t>apibendrina registro duomenis;</w:t>
      </w:r>
    </w:p>
    <w:p w:rsidR="009D2CEF" w:rsidRPr="00496FBA" w:rsidRDefault="001B34CB" w:rsidP="00EB1662">
      <w:pPr>
        <w:ind w:firstLine="284"/>
        <w:jc w:val="both"/>
        <w:rPr>
          <w:lang w:eastAsia="lt-LT"/>
        </w:rPr>
      </w:pPr>
      <w:r w:rsidRPr="00496FBA">
        <w:rPr>
          <w:lang w:eastAsia="lt-LT"/>
        </w:rPr>
        <w:t>6</w:t>
      </w:r>
      <w:r w:rsidR="00DA505E" w:rsidRPr="00496FBA">
        <w:rPr>
          <w:lang w:eastAsia="lt-LT"/>
        </w:rPr>
        <w:t>.</w:t>
      </w:r>
      <w:r w:rsidRPr="00496FBA">
        <w:rPr>
          <w:lang w:eastAsia="lt-LT"/>
        </w:rPr>
        <w:t>5</w:t>
      </w:r>
      <w:r w:rsidR="00DA505E" w:rsidRPr="00496FBA">
        <w:rPr>
          <w:lang w:eastAsia="lt-LT"/>
        </w:rPr>
        <w:t>.</w:t>
      </w:r>
      <w:r w:rsidR="009D2CEF" w:rsidRPr="00496FBA">
        <w:rPr>
          <w:lang w:eastAsia="lt-LT"/>
        </w:rPr>
        <w:t xml:space="preserve"> </w:t>
      </w:r>
      <w:r w:rsidR="00AF63BD" w:rsidRPr="00496FBA">
        <w:rPr>
          <w:lang w:eastAsia="lt-LT"/>
        </w:rPr>
        <w:t>teikia registro duomenis;</w:t>
      </w:r>
    </w:p>
    <w:p w:rsidR="000D2443" w:rsidRPr="00496FBA" w:rsidRDefault="001B34CB" w:rsidP="00EB1662">
      <w:pPr>
        <w:ind w:firstLine="284"/>
        <w:jc w:val="both"/>
        <w:rPr>
          <w:lang w:eastAsia="lt-LT"/>
        </w:rPr>
      </w:pPr>
      <w:r w:rsidRPr="00496FBA">
        <w:rPr>
          <w:lang w:eastAsia="lt-LT"/>
        </w:rPr>
        <w:t>6</w:t>
      </w:r>
      <w:r w:rsidR="00DA505E" w:rsidRPr="00496FBA">
        <w:rPr>
          <w:lang w:eastAsia="lt-LT"/>
        </w:rPr>
        <w:t>.</w:t>
      </w:r>
      <w:r w:rsidRPr="00496FBA">
        <w:rPr>
          <w:lang w:eastAsia="lt-LT"/>
        </w:rPr>
        <w:t>6</w:t>
      </w:r>
      <w:r w:rsidR="00A80127" w:rsidRPr="00496FBA">
        <w:rPr>
          <w:lang w:eastAsia="lt-LT"/>
        </w:rPr>
        <w:t xml:space="preserve">. </w:t>
      </w:r>
      <w:r w:rsidR="00AF63BD" w:rsidRPr="00496FBA">
        <w:rPr>
          <w:lang w:eastAsia="lt-LT"/>
        </w:rPr>
        <w:t>metodiškai vadovauja duomenų teikėjams ir vykdo duomenų teikėjų veiklos priežiūrą;</w:t>
      </w:r>
    </w:p>
    <w:p w:rsidR="001B34CB" w:rsidRPr="00496FBA" w:rsidRDefault="001B34CB" w:rsidP="001B34CB">
      <w:pPr>
        <w:ind w:firstLine="284"/>
        <w:jc w:val="both"/>
        <w:rPr>
          <w:lang w:eastAsia="lt-LT"/>
        </w:rPr>
      </w:pPr>
      <w:r w:rsidRPr="00496FBA">
        <w:rPr>
          <w:lang w:eastAsia="lt-LT"/>
        </w:rPr>
        <w:t xml:space="preserve">6.7. </w:t>
      </w:r>
      <w:r w:rsidR="00AF63BD" w:rsidRPr="00496FBA">
        <w:rPr>
          <w:lang w:eastAsia="lt-LT"/>
        </w:rPr>
        <w:t>nagrinėja registro duomenų teikėjų pasiūlymus dėl registro tobulinimo ir juos apibendrina;</w:t>
      </w:r>
    </w:p>
    <w:p w:rsidR="00AE3499" w:rsidRPr="00496FBA" w:rsidRDefault="001B34CB" w:rsidP="00EB1662">
      <w:pPr>
        <w:ind w:firstLine="284"/>
        <w:jc w:val="both"/>
        <w:rPr>
          <w:lang w:eastAsia="lt-LT"/>
        </w:rPr>
      </w:pPr>
      <w:r w:rsidRPr="00496FBA">
        <w:rPr>
          <w:lang w:eastAsia="lt-LT"/>
        </w:rPr>
        <w:t>6</w:t>
      </w:r>
      <w:r w:rsidR="00DA505E" w:rsidRPr="00496FBA">
        <w:rPr>
          <w:lang w:eastAsia="lt-LT"/>
        </w:rPr>
        <w:t>.</w:t>
      </w:r>
      <w:r w:rsidRPr="00496FBA">
        <w:rPr>
          <w:lang w:eastAsia="lt-LT"/>
        </w:rPr>
        <w:t>8</w:t>
      </w:r>
      <w:r w:rsidR="00A80127" w:rsidRPr="00496FBA">
        <w:rPr>
          <w:lang w:eastAsia="lt-LT"/>
        </w:rPr>
        <w:t xml:space="preserve">. </w:t>
      </w:r>
      <w:r w:rsidR="00AF63BD" w:rsidRPr="00496FBA">
        <w:t>užtikrina, kad registras būtų tvarkomas vadovaujantis šiais Nuostatais;</w:t>
      </w:r>
    </w:p>
    <w:p w:rsidR="001B34CB" w:rsidRPr="00496FBA" w:rsidRDefault="001B34CB" w:rsidP="001B34CB">
      <w:pPr>
        <w:ind w:firstLine="284"/>
        <w:jc w:val="both"/>
      </w:pPr>
      <w:r w:rsidRPr="00496FBA">
        <w:t xml:space="preserve">6.9. </w:t>
      </w:r>
      <w:r w:rsidR="00AF63BD" w:rsidRPr="00496FBA">
        <w:t xml:space="preserve">užtikrina, kad registras </w:t>
      </w:r>
      <w:r w:rsidR="00AF63BD" w:rsidRPr="00496FBA">
        <w:rPr>
          <w:lang w:eastAsia="lt-LT"/>
        </w:rPr>
        <w:t>veiktų nepertraukiamai.</w:t>
      </w:r>
    </w:p>
    <w:p w:rsidR="001B34CB" w:rsidRPr="00496FBA" w:rsidRDefault="001B34CB" w:rsidP="001B34CB">
      <w:pPr>
        <w:jc w:val="both"/>
        <w:rPr>
          <w:lang w:eastAsia="lt-LT"/>
        </w:rPr>
      </w:pPr>
    </w:p>
    <w:p w:rsidR="001B34CB" w:rsidRPr="00496FBA" w:rsidRDefault="001B34CB" w:rsidP="001B34CB">
      <w:pPr>
        <w:jc w:val="center"/>
        <w:rPr>
          <w:b/>
          <w:lang w:eastAsia="lt-LT"/>
        </w:rPr>
      </w:pPr>
      <w:r w:rsidRPr="00496FBA">
        <w:rPr>
          <w:b/>
          <w:lang w:eastAsia="lt-LT"/>
        </w:rPr>
        <w:t>III. REGISTRO DUOMENŲ TEIKĖJAI</w:t>
      </w:r>
    </w:p>
    <w:p w:rsidR="001B34CB" w:rsidRPr="00496FBA" w:rsidRDefault="001B34CB" w:rsidP="001B34CB">
      <w:pPr>
        <w:jc w:val="center"/>
        <w:rPr>
          <w:b/>
          <w:lang w:eastAsia="lt-LT"/>
        </w:rPr>
      </w:pPr>
    </w:p>
    <w:p w:rsidR="001B34CB" w:rsidRPr="00496FBA" w:rsidRDefault="001B34CB" w:rsidP="00D25B47">
      <w:pPr>
        <w:numPr>
          <w:ilvl w:val="0"/>
          <w:numId w:val="24"/>
        </w:numPr>
        <w:jc w:val="both"/>
        <w:rPr>
          <w:lang w:eastAsia="lt-LT"/>
        </w:rPr>
      </w:pPr>
      <w:r w:rsidRPr="00496FBA">
        <w:rPr>
          <w:lang w:eastAsia="lt-LT"/>
        </w:rPr>
        <w:t>Registro duomenis ir dokumentus teikia ir registruoja duomenų teikėjai.</w:t>
      </w:r>
    </w:p>
    <w:p w:rsidR="007A1839" w:rsidRPr="00496FBA" w:rsidRDefault="001B34CB" w:rsidP="00EB1662">
      <w:pPr>
        <w:ind w:firstLine="284"/>
        <w:jc w:val="both"/>
        <w:rPr>
          <w:lang w:eastAsia="lt-LT"/>
        </w:rPr>
      </w:pPr>
      <w:r w:rsidRPr="00496FBA">
        <w:rPr>
          <w:lang w:eastAsia="lt-LT"/>
        </w:rPr>
        <w:t>8</w:t>
      </w:r>
      <w:r w:rsidR="00DA505E" w:rsidRPr="00496FBA">
        <w:rPr>
          <w:lang w:eastAsia="lt-LT"/>
        </w:rPr>
        <w:t xml:space="preserve">. </w:t>
      </w:r>
      <w:r w:rsidR="004231E8" w:rsidRPr="00496FBA">
        <w:rPr>
          <w:lang w:eastAsia="lt-LT"/>
        </w:rPr>
        <w:t>Duomenų teikėjai</w:t>
      </w:r>
      <w:r w:rsidR="007A1839" w:rsidRPr="00496FBA">
        <w:rPr>
          <w:lang w:eastAsia="lt-LT"/>
        </w:rPr>
        <w:t>:</w:t>
      </w:r>
    </w:p>
    <w:p w:rsidR="0005507A" w:rsidRPr="00496FBA" w:rsidRDefault="001B34CB" w:rsidP="00EB1662">
      <w:pPr>
        <w:ind w:firstLine="284"/>
        <w:jc w:val="both"/>
        <w:rPr>
          <w:lang w:eastAsia="lt-LT"/>
        </w:rPr>
      </w:pPr>
      <w:r w:rsidRPr="00496FBA">
        <w:rPr>
          <w:lang w:eastAsia="lt-LT"/>
        </w:rPr>
        <w:t>8</w:t>
      </w:r>
      <w:r w:rsidR="0005507A" w:rsidRPr="00496FBA">
        <w:rPr>
          <w:lang w:eastAsia="lt-LT"/>
        </w:rPr>
        <w:t xml:space="preserve">.1. </w:t>
      </w:r>
      <w:r w:rsidR="00FC5FB8" w:rsidRPr="00496FBA">
        <w:rPr>
          <w:lang w:eastAsia="lt-LT"/>
        </w:rPr>
        <w:t xml:space="preserve">registre </w:t>
      </w:r>
      <w:r w:rsidR="0005507A" w:rsidRPr="00496FBA">
        <w:rPr>
          <w:lang w:eastAsia="lt-LT"/>
        </w:rPr>
        <w:t xml:space="preserve">registruoja dokumentus ir duomenis, susijusius su teismų </w:t>
      </w:r>
      <w:r w:rsidR="00A668FC" w:rsidRPr="00496FBA">
        <w:rPr>
          <w:lang w:eastAsia="lt-LT"/>
        </w:rPr>
        <w:t>vidiniu ir išoriniu administravimu</w:t>
      </w:r>
      <w:r w:rsidR="00FC5FB8" w:rsidRPr="00496FBA">
        <w:rPr>
          <w:lang w:eastAsia="lt-LT"/>
        </w:rPr>
        <w:t>;</w:t>
      </w:r>
      <w:r w:rsidR="0005507A" w:rsidRPr="00496FBA">
        <w:rPr>
          <w:lang w:eastAsia="lt-LT"/>
        </w:rPr>
        <w:t xml:space="preserve"> </w:t>
      </w:r>
    </w:p>
    <w:p w:rsidR="0005507A" w:rsidRPr="00496FBA" w:rsidRDefault="001B34CB" w:rsidP="00EB1662">
      <w:pPr>
        <w:ind w:firstLine="284"/>
        <w:jc w:val="both"/>
        <w:rPr>
          <w:lang w:eastAsia="lt-LT"/>
        </w:rPr>
      </w:pPr>
      <w:r w:rsidRPr="00496FBA">
        <w:t>8</w:t>
      </w:r>
      <w:r w:rsidR="0005507A" w:rsidRPr="00496FBA">
        <w:t xml:space="preserve">.2. </w:t>
      </w:r>
      <w:r w:rsidR="00FC5FB8" w:rsidRPr="00496FBA">
        <w:rPr>
          <w:lang w:eastAsia="lt-LT"/>
        </w:rPr>
        <w:t xml:space="preserve">dokumentus ir duomenis, susijusius su teismų </w:t>
      </w:r>
      <w:r w:rsidR="00A668FC" w:rsidRPr="00496FBA">
        <w:rPr>
          <w:lang w:eastAsia="lt-LT"/>
        </w:rPr>
        <w:t>vidiniu ir išoriniu administravimu</w:t>
      </w:r>
      <w:r w:rsidR="00FC5FB8" w:rsidRPr="00496FBA">
        <w:rPr>
          <w:lang w:eastAsia="lt-LT"/>
        </w:rPr>
        <w:t xml:space="preserve">, </w:t>
      </w:r>
      <w:r w:rsidR="00FC5FB8" w:rsidRPr="00496FBA">
        <w:t xml:space="preserve">įrašo </w:t>
      </w:r>
      <w:r w:rsidR="00FC5FB8" w:rsidRPr="00496FBA">
        <w:rPr>
          <w:lang w:eastAsia="lt-LT"/>
        </w:rPr>
        <w:t>į registro duomenų bazę.</w:t>
      </w:r>
    </w:p>
    <w:p w:rsidR="002A2481" w:rsidRPr="00496FBA" w:rsidRDefault="00A668FC" w:rsidP="00EB1662">
      <w:pPr>
        <w:ind w:firstLine="284"/>
        <w:jc w:val="both"/>
        <w:rPr>
          <w:lang w:eastAsia="lt-LT"/>
        </w:rPr>
      </w:pPr>
      <w:r w:rsidRPr="00496FBA">
        <w:rPr>
          <w:lang w:eastAsia="lt-LT"/>
        </w:rPr>
        <w:t>9</w:t>
      </w:r>
      <w:r w:rsidR="00DA505E" w:rsidRPr="00496FBA">
        <w:rPr>
          <w:lang w:eastAsia="lt-LT"/>
        </w:rPr>
        <w:t>.</w:t>
      </w:r>
      <w:r w:rsidR="00B36AAD" w:rsidRPr="00496FBA">
        <w:rPr>
          <w:lang w:eastAsia="lt-LT"/>
        </w:rPr>
        <w:t xml:space="preserve"> </w:t>
      </w:r>
      <w:r w:rsidRPr="00496FBA">
        <w:rPr>
          <w:lang w:eastAsia="lt-LT"/>
        </w:rPr>
        <w:t>Duomenų teikėjai</w:t>
      </w:r>
      <w:r w:rsidR="002A2481" w:rsidRPr="00496FBA">
        <w:rPr>
          <w:lang w:eastAsia="lt-LT"/>
        </w:rPr>
        <w:t>, įgyvendindam</w:t>
      </w:r>
      <w:r w:rsidRPr="00496FBA">
        <w:rPr>
          <w:lang w:eastAsia="lt-LT"/>
        </w:rPr>
        <w:t>i</w:t>
      </w:r>
      <w:r w:rsidR="002A2481" w:rsidRPr="00496FBA">
        <w:rPr>
          <w:lang w:eastAsia="lt-LT"/>
        </w:rPr>
        <w:t xml:space="preserve"> j</w:t>
      </w:r>
      <w:r w:rsidRPr="00496FBA">
        <w:rPr>
          <w:lang w:eastAsia="lt-LT"/>
        </w:rPr>
        <w:t>ie</w:t>
      </w:r>
      <w:r w:rsidR="002A2481" w:rsidRPr="00496FBA">
        <w:rPr>
          <w:lang w:eastAsia="lt-LT"/>
        </w:rPr>
        <w:t xml:space="preserve">ms priskirtas funkcijas, turi užtikrinti, kad: </w:t>
      </w:r>
    </w:p>
    <w:p w:rsidR="00A668FC" w:rsidRPr="00496FBA" w:rsidRDefault="00A668FC" w:rsidP="00EB1662">
      <w:pPr>
        <w:ind w:firstLine="284"/>
        <w:jc w:val="both"/>
        <w:rPr>
          <w:lang w:eastAsia="lt-LT"/>
        </w:rPr>
      </w:pPr>
      <w:r w:rsidRPr="00496FBA">
        <w:rPr>
          <w:lang w:eastAsia="lt-LT"/>
        </w:rPr>
        <w:t>9</w:t>
      </w:r>
      <w:r w:rsidR="007F091E" w:rsidRPr="00496FBA">
        <w:rPr>
          <w:lang w:eastAsia="lt-LT"/>
        </w:rPr>
        <w:t>.</w:t>
      </w:r>
      <w:r w:rsidRPr="00496FBA">
        <w:rPr>
          <w:lang w:eastAsia="lt-LT"/>
        </w:rPr>
        <w:t>1</w:t>
      </w:r>
      <w:r w:rsidR="007F091E" w:rsidRPr="00496FBA">
        <w:rPr>
          <w:lang w:eastAsia="lt-LT"/>
        </w:rPr>
        <w:t xml:space="preserve">. </w:t>
      </w:r>
      <w:r w:rsidR="004231E8" w:rsidRPr="00496FBA">
        <w:rPr>
          <w:lang w:eastAsia="lt-LT"/>
        </w:rPr>
        <w:t>registr</w:t>
      </w:r>
      <w:r w:rsidRPr="00496FBA">
        <w:rPr>
          <w:lang w:eastAsia="lt-LT"/>
        </w:rPr>
        <w:t>ui būtų teikiami visi Nuostatuose nurodyti</w:t>
      </w:r>
      <w:r w:rsidR="004231E8" w:rsidRPr="00496FBA">
        <w:rPr>
          <w:lang w:eastAsia="lt-LT"/>
        </w:rPr>
        <w:t xml:space="preserve"> </w:t>
      </w:r>
      <w:r w:rsidRPr="00496FBA">
        <w:rPr>
          <w:lang w:eastAsia="lt-LT"/>
        </w:rPr>
        <w:t>duomenys ir dokumentai;</w:t>
      </w:r>
    </w:p>
    <w:p w:rsidR="00A668FC" w:rsidRPr="00496FBA" w:rsidRDefault="00A668FC" w:rsidP="00A668FC">
      <w:pPr>
        <w:ind w:firstLine="284"/>
        <w:jc w:val="both"/>
        <w:rPr>
          <w:lang w:eastAsia="lt-LT"/>
        </w:rPr>
      </w:pPr>
      <w:r w:rsidRPr="00496FBA">
        <w:rPr>
          <w:lang w:eastAsia="lt-LT"/>
        </w:rPr>
        <w:lastRenderedPageBreak/>
        <w:t>9.2. visi reikalingi dokumentai ir duomenys registr</w:t>
      </w:r>
      <w:r w:rsidR="00E13CF1" w:rsidRPr="00496FBA">
        <w:rPr>
          <w:lang w:eastAsia="lt-LT"/>
        </w:rPr>
        <w:t xml:space="preserve">ui būtų </w:t>
      </w:r>
      <w:r w:rsidRPr="00496FBA">
        <w:rPr>
          <w:lang w:eastAsia="lt-LT"/>
        </w:rPr>
        <w:t xml:space="preserve">teikiami </w:t>
      </w:r>
      <w:r w:rsidR="00E13CF1" w:rsidRPr="00496FBA">
        <w:rPr>
          <w:lang w:eastAsia="lt-LT"/>
        </w:rPr>
        <w:t xml:space="preserve">Nuostatuose </w:t>
      </w:r>
      <w:r w:rsidRPr="00496FBA">
        <w:rPr>
          <w:lang w:eastAsia="lt-LT"/>
        </w:rPr>
        <w:t>nustatytais terminais.</w:t>
      </w:r>
    </w:p>
    <w:p w:rsidR="00AA57F9" w:rsidRPr="00496FBA" w:rsidRDefault="00AA57F9" w:rsidP="00EB1662">
      <w:pPr>
        <w:ind w:firstLine="709"/>
        <w:jc w:val="both"/>
        <w:rPr>
          <w:lang w:eastAsia="lt-LT"/>
        </w:rPr>
      </w:pPr>
    </w:p>
    <w:p w:rsidR="00AA57F9" w:rsidRPr="00496FBA" w:rsidRDefault="00A80127" w:rsidP="00EB1662">
      <w:pPr>
        <w:pStyle w:val="Bodytext"/>
        <w:ind w:left="312" w:firstLine="0"/>
        <w:jc w:val="center"/>
        <w:rPr>
          <w:rFonts w:ascii="Times New Roman" w:hAnsi="Times New Roman"/>
          <w:b/>
          <w:sz w:val="24"/>
          <w:szCs w:val="24"/>
          <w:lang w:val="lt-LT" w:eastAsia="lt-LT"/>
        </w:rPr>
      </w:pPr>
      <w:r w:rsidRPr="00496FBA">
        <w:rPr>
          <w:rFonts w:ascii="Times New Roman" w:hAnsi="Times New Roman"/>
          <w:b/>
          <w:sz w:val="24"/>
          <w:szCs w:val="24"/>
          <w:lang w:val="lt-LT" w:eastAsia="lt-LT"/>
        </w:rPr>
        <w:t>I</w:t>
      </w:r>
      <w:r w:rsidR="00453D71">
        <w:rPr>
          <w:rFonts w:ascii="Times New Roman" w:hAnsi="Times New Roman"/>
          <w:b/>
          <w:sz w:val="24"/>
          <w:szCs w:val="24"/>
          <w:lang w:val="lt-LT" w:eastAsia="lt-LT"/>
        </w:rPr>
        <w:t>V</w:t>
      </w:r>
      <w:r w:rsidRPr="00496FBA">
        <w:rPr>
          <w:rFonts w:ascii="Times New Roman" w:hAnsi="Times New Roman"/>
          <w:b/>
          <w:sz w:val="24"/>
          <w:szCs w:val="24"/>
          <w:lang w:val="lt-LT" w:eastAsia="lt-LT"/>
        </w:rPr>
        <w:t xml:space="preserve">. REGISTRO </w:t>
      </w:r>
      <w:r w:rsidR="00AA57F9" w:rsidRPr="00496FBA">
        <w:rPr>
          <w:rFonts w:ascii="Times New Roman" w:hAnsi="Times New Roman"/>
          <w:b/>
          <w:sz w:val="24"/>
          <w:szCs w:val="24"/>
          <w:lang w:val="lt-LT" w:eastAsia="lt-LT"/>
        </w:rPr>
        <w:t>DUOMENYS IR DOKUMENTAI</w:t>
      </w:r>
    </w:p>
    <w:p w:rsidR="00AF63BD" w:rsidRPr="00496FBA" w:rsidRDefault="00AF63BD" w:rsidP="00EB1662">
      <w:pPr>
        <w:pStyle w:val="Bodytext"/>
        <w:rPr>
          <w:rFonts w:ascii="Times New Roman" w:hAnsi="Times New Roman"/>
          <w:sz w:val="24"/>
          <w:szCs w:val="24"/>
          <w:lang w:val="lt-LT"/>
        </w:rPr>
      </w:pPr>
    </w:p>
    <w:p w:rsidR="003E699D" w:rsidRPr="00496FBA" w:rsidRDefault="003E699D" w:rsidP="00EB1662">
      <w:pPr>
        <w:pStyle w:val="Bodytext"/>
        <w:rPr>
          <w:rFonts w:ascii="Times New Roman" w:hAnsi="Times New Roman"/>
          <w:sz w:val="24"/>
          <w:szCs w:val="24"/>
          <w:lang w:val="lt-LT"/>
        </w:rPr>
      </w:pPr>
      <w:r w:rsidRPr="00496FBA">
        <w:rPr>
          <w:rFonts w:ascii="Times New Roman" w:hAnsi="Times New Roman"/>
          <w:sz w:val="24"/>
          <w:szCs w:val="24"/>
          <w:lang w:val="lt-LT"/>
        </w:rPr>
        <w:t>1</w:t>
      </w:r>
      <w:r w:rsidR="00A668FC" w:rsidRPr="00496FBA">
        <w:rPr>
          <w:rFonts w:ascii="Times New Roman" w:hAnsi="Times New Roman"/>
          <w:sz w:val="24"/>
          <w:szCs w:val="24"/>
          <w:lang w:val="lt-LT"/>
        </w:rPr>
        <w:t>0</w:t>
      </w:r>
      <w:r w:rsidRPr="00496FBA">
        <w:rPr>
          <w:rFonts w:ascii="Times New Roman" w:hAnsi="Times New Roman"/>
          <w:sz w:val="24"/>
          <w:szCs w:val="24"/>
          <w:lang w:val="lt-LT"/>
        </w:rPr>
        <w:t>. Registre registruojama informacija apie kiekvieną administracinės priežiūros tvarka atliekamą patikrinimą.</w:t>
      </w:r>
    </w:p>
    <w:p w:rsidR="00FC5FB8" w:rsidRPr="00496FBA" w:rsidRDefault="00FC5FB8" w:rsidP="00EB1662">
      <w:pPr>
        <w:pStyle w:val="Bodytext"/>
        <w:rPr>
          <w:rFonts w:ascii="Times New Roman" w:hAnsi="Times New Roman"/>
          <w:sz w:val="24"/>
          <w:szCs w:val="24"/>
          <w:lang w:val="lt-LT"/>
        </w:rPr>
      </w:pPr>
      <w:r w:rsidRPr="00496FBA">
        <w:rPr>
          <w:rFonts w:ascii="Times New Roman" w:hAnsi="Times New Roman"/>
          <w:sz w:val="24"/>
          <w:szCs w:val="24"/>
          <w:lang w:val="lt-LT"/>
        </w:rPr>
        <w:t>1</w:t>
      </w:r>
      <w:r w:rsidR="00A668FC" w:rsidRPr="00496FBA">
        <w:rPr>
          <w:rFonts w:ascii="Times New Roman" w:hAnsi="Times New Roman"/>
          <w:sz w:val="24"/>
          <w:szCs w:val="24"/>
          <w:lang w:val="lt-LT"/>
        </w:rPr>
        <w:t>1</w:t>
      </w:r>
      <w:r w:rsidRPr="00496FBA">
        <w:rPr>
          <w:rFonts w:ascii="Times New Roman" w:hAnsi="Times New Roman"/>
          <w:sz w:val="24"/>
          <w:szCs w:val="24"/>
          <w:lang w:val="lt-LT"/>
        </w:rPr>
        <w:t xml:space="preserve">. Registre kaupiami ir tvarkomi šie </w:t>
      </w:r>
      <w:r w:rsidR="003B7FC2" w:rsidRPr="00496FBA">
        <w:rPr>
          <w:rFonts w:ascii="Times New Roman" w:hAnsi="Times New Roman"/>
          <w:sz w:val="24"/>
          <w:szCs w:val="24"/>
          <w:lang w:val="lt-LT" w:eastAsia="lt-LT"/>
        </w:rPr>
        <w:t>su teismų administravimo priežiūros įgyvendinimu</w:t>
      </w:r>
      <w:r w:rsidR="003B7FC2" w:rsidRPr="00496FBA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B7FC2" w:rsidRPr="00496FBA">
        <w:rPr>
          <w:rFonts w:ascii="Times New Roman" w:hAnsi="Times New Roman"/>
          <w:sz w:val="24"/>
          <w:szCs w:val="24"/>
          <w:lang w:val="lt-LT" w:eastAsia="lt-LT"/>
        </w:rPr>
        <w:t xml:space="preserve">susiję </w:t>
      </w:r>
      <w:r w:rsidRPr="00496FBA">
        <w:rPr>
          <w:rFonts w:ascii="Times New Roman" w:hAnsi="Times New Roman"/>
          <w:sz w:val="24"/>
          <w:szCs w:val="24"/>
          <w:lang w:val="lt-LT"/>
        </w:rPr>
        <w:t>dokumentai:</w:t>
      </w:r>
    </w:p>
    <w:p w:rsidR="00BC28FC" w:rsidRPr="00496FBA" w:rsidRDefault="003B7FC2" w:rsidP="00EB1662">
      <w:pPr>
        <w:pStyle w:val="Bodytext"/>
        <w:rPr>
          <w:rFonts w:ascii="Times New Roman" w:hAnsi="Times New Roman"/>
          <w:sz w:val="24"/>
          <w:szCs w:val="24"/>
          <w:lang w:val="lt-LT"/>
        </w:rPr>
      </w:pPr>
      <w:r w:rsidRPr="00496FBA">
        <w:rPr>
          <w:rFonts w:ascii="Times New Roman" w:hAnsi="Times New Roman"/>
          <w:sz w:val="24"/>
          <w:szCs w:val="24"/>
          <w:lang w:val="lt-LT"/>
        </w:rPr>
        <w:t>1</w:t>
      </w:r>
      <w:r w:rsidR="00A668FC" w:rsidRPr="00496FBA">
        <w:rPr>
          <w:rFonts w:ascii="Times New Roman" w:hAnsi="Times New Roman"/>
          <w:sz w:val="24"/>
          <w:szCs w:val="24"/>
          <w:lang w:val="lt-LT"/>
        </w:rPr>
        <w:t>1</w:t>
      </w:r>
      <w:r w:rsidRPr="00496FBA">
        <w:rPr>
          <w:rFonts w:ascii="Times New Roman" w:hAnsi="Times New Roman"/>
          <w:sz w:val="24"/>
          <w:szCs w:val="24"/>
          <w:lang w:val="lt-LT"/>
        </w:rPr>
        <w:t xml:space="preserve">.1. </w:t>
      </w:r>
      <w:r w:rsidR="00BF1511" w:rsidRPr="00496FBA">
        <w:rPr>
          <w:rFonts w:ascii="Times New Roman" w:hAnsi="Times New Roman"/>
          <w:sz w:val="24"/>
          <w:szCs w:val="24"/>
          <w:lang w:val="lt-LT"/>
        </w:rPr>
        <w:t>Teismo organizacinės veiklos priežiūros ir teismų administracinės veiklos priežiūros metiniai planai;</w:t>
      </w:r>
      <w:r w:rsidR="00A728AF" w:rsidRPr="00496FBA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:rsidR="003E699D" w:rsidRPr="00496FBA" w:rsidRDefault="003B7FC2" w:rsidP="00EB1662">
      <w:pPr>
        <w:pStyle w:val="Bodytext"/>
        <w:rPr>
          <w:rFonts w:ascii="Times New Roman" w:hAnsi="Times New Roman"/>
          <w:sz w:val="24"/>
          <w:szCs w:val="24"/>
          <w:lang w:val="lt-LT"/>
        </w:rPr>
      </w:pPr>
      <w:r w:rsidRPr="00496FBA">
        <w:rPr>
          <w:rFonts w:ascii="Times New Roman" w:hAnsi="Times New Roman"/>
          <w:sz w:val="24"/>
          <w:szCs w:val="24"/>
          <w:lang w:val="lt-LT"/>
        </w:rPr>
        <w:t>1</w:t>
      </w:r>
      <w:r w:rsidR="00A668FC" w:rsidRPr="00496FBA">
        <w:rPr>
          <w:rFonts w:ascii="Times New Roman" w:hAnsi="Times New Roman"/>
          <w:sz w:val="24"/>
          <w:szCs w:val="24"/>
          <w:lang w:val="lt-LT"/>
        </w:rPr>
        <w:t>1</w:t>
      </w:r>
      <w:r w:rsidRPr="00496FBA">
        <w:rPr>
          <w:rFonts w:ascii="Times New Roman" w:hAnsi="Times New Roman"/>
          <w:sz w:val="24"/>
          <w:szCs w:val="24"/>
          <w:lang w:val="lt-LT"/>
        </w:rPr>
        <w:t xml:space="preserve">.2. </w:t>
      </w:r>
      <w:r w:rsidR="00BF1511" w:rsidRPr="00496FBA">
        <w:rPr>
          <w:rFonts w:ascii="Times New Roman" w:hAnsi="Times New Roman"/>
          <w:sz w:val="24"/>
          <w:szCs w:val="24"/>
          <w:lang w:val="lt-LT"/>
        </w:rPr>
        <w:t>Administravimo subjekto priimti sprendimai (nutarimai, įsakymai) dėl kompleksinio ar tikslinio patikrinimo;</w:t>
      </w:r>
      <w:r w:rsidR="00A728AF" w:rsidRPr="00496FBA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:rsidR="003B7FC2" w:rsidRPr="00496FBA" w:rsidRDefault="003B7FC2" w:rsidP="00EB1662">
      <w:pPr>
        <w:pStyle w:val="Bodytext"/>
        <w:rPr>
          <w:rFonts w:ascii="Times New Roman" w:hAnsi="Times New Roman"/>
          <w:sz w:val="24"/>
          <w:szCs w:val="24"/>
          <w:lang w:val="lt-LT"/>
        </w:rPr>
      </w:pPr>
      <w:r w:rsidRPr="00496FBA">
        <w:rPr>
          <w:rFonts w:ascii="Times New Roman" w:hAnsi="Times New Roman"/>
          <w:sz w:val="24"/>
          <w:szCs w:val="24"/>
          <w:lang w:val="lt-LT"/>
        </w:rPr>
        <w:t>1</w:t>
      </w:r>
      <w:r w:rsidR="00A668FC" w:rsidRPr="00496FBA">
        <w:rPr>
          <w:rFonts w:ascii="Times New Roman" w:hAnsi="Times New Roman"/>
          <w:sz w:val="24"/>
          <w:szCs w:val="24"/>
          <w:lang w:val="lt-LT"/>
        </w:rPr>
        <w:t>1</w:t>
      </w:r>
      <w:r w:rsidRPr="00496FBA">
        <w:rPr>
          <w:rFonts w:ascii="Times New Roman" w:hAnsi="Times New Roman"/>
          <w:sz w:val="24"/>
          <w:szCs w:val="24"/>
          <w:lang w:val="lt-LT"/>
        </w:rPr>
        <w:t xml:space="preserve">.3. </w:t>
      </w:r>
      <w:r w:rsidR="00BF1511" w:rsidRPr="00496FBA">
        <w:rPr>
          <w:rFonts w:ascii="Times New Roman" w:hAnsi="Times New Roman"/>
          <w:sz w:val="24"/>
          <w:szCs w:val="24"/>
          <w:lang w:val="lt-LT"/>
        </w:rPr>
        <w:t>Kompleksinių patikrinimų planai;</w:t>
      </w:r>
    </w:p>
    <w:p w:rsidR="003B7FC2" w:rsidRPr="00496FBA" w:rsidRDefault="003B7FC2" w:rsidP="00EB1662">
      <w:pPr>
        <w:pStyle w:val="Bodytext"/>
        <w:rPr>
          <w:rFonts w:ascii="Times New Roman" w:hAnsi="Times New Roman"/>
          <w:sz w:val="24"/>
          <w:szCs w:val="24"/>
          <w:lang w:val="lt-LT"/>
        </w:rPr>
      </w:pPr>
      <w:r w:rsidRPr="00496FBA">
        <w:rPr>
          <w:rFonts w:ascii="Times New Roman" w:hAnsi="Times New Roman"/>
          <w:sz w:val="24"/>
          <w:szCs w:val="24"/>
          <w:lang w:val="lt-LT"/>
        </w:rPr>
        <w:t>1</w:t>
      </w:r>
      <w:r w:rsidR="00A668FC" w:rsidRPr="00496FBA">
        <w:rPr>
          <w:rFonts w:ascii="Times New Roman" w:hAnsi="Times New Roman"/>
          <w:sz w:val="24"/>
          <w:szCs w:val="24"/>
          <w:lang w:val="lt-LT"/>
        </w:rPr>
        <w:t>1</w:t>
      </w:r>
      <w:r w:rsidRPr="00496FBA">
        <w:rPr>
          <w:rFonts w:ascii="Times New Roman" w:hAnsi="Times New Roman"/>
          <w:sz w:val="24"/>
          <w:szCs w:val="24"/>
          <w:lang w:val="lt-LT"/>
        </w:rPr>
        <w:t xml:space="preserve">.4. </w:t>
      </w:r>
      <w:r w:rsidR="00D03E9D" w:rsidRPr="00496FBA">
        <w:rPr>
          <w:rFonts w:ascii="Times New Roman" w:hAnsi="Times New Roman"/>
          <w:sz w:val="24"/>
          <w:szCs w:val="24"/>
          <w:lang w:val="lt-LT"/>
        </w:rPr>
        <w:t>Tikrinto subjekto prieštaravimai;</w:t>
      </w:r>
    </w:p>
    <w:p w:rsidR="003B7FC2" w:rsidRPr="00496FBA" w:rsidRDefault="003B7FC2" w:rsidP="00EB1662">
      <w:pPr>
        <w:pStyle w:val="Bodytext"/>
        <w:rPr>
          <w:rFonts w:ascii="Times New Roman" w:hAnsi="Times New Roman"/>
          <w:sz w:val="24"/>
          <w:szCs w:val="24"/>
          <w:lang w:val="lt-LT"/>
        </w:rPr>
      </w:pPr>
      <w:r w:rsidRPr="00496FBA">
        <w:rPr>
          <w:rFonts w:ascii="Times New Roman" w:hAnsi="Times New Roman"/>
          <w:sz w:val="24"/>
          <w:szCs w:val="24"/>
          <w:lang w:val="lt-LT"/>
        </w:rPr>
        <w:t>1</w:t>
      </w:r>
      <w:r w:rsidR="00A668FC" w:rsidRPr="00496FBA">
        <w:rPr>
          <w:rFonts w:ascii="Times New Roman" w:hAnsi="Times New Roman"/>
          <w:sz w:val="24"/>
          <w:szCs w:val="24"/>
          <w:lang w:val="lt-LT"/>
        </w:rPr>
        <w:t>1</w:t>
      </w:r>
      <w:r w:rsidR="003E699D" w:rsidRPr="00496FBA">
        <w:rPr>
          <w:rFonts w:ascii="Times New Roman" w:hAnsi="Times New Roman"/>
          <w:sz w:val="24"/>
          <w:szCs w:val="24"/>
          <w:lang w:val="lt-LT"/>
        </w:rPr>
        <w:t>.</w:t>
      </w:r>
      <w:r w:rsidRPr="00496FBA">
        <w:rPr>
          <w:rFonts w:ascii="Times New Roman" w:hAnsi="Times New Roman"/>
          <w:sz w:val="24"/>
          <w:szCs w:val="24"/>
          <w:lang w:val="lt-LT"/>
        </w:rPr>
        <w:t xml:space="preserve">5. </w:t>
      </w:r>
      <w:r w:rsidR="00D03E9D" w:rsidRPr="00496FBA">
        <w:rPr>
          <w:rFonts w:ascii="Times New Roman" w:hAnsi="Times New Roman"/>
          <w:sz w:val="24"/>
          <w:szCs w:val="24"/>
          <w:lang w:val="lt-LT"/>
        </w:rPr>
        <w:t>Patikrinimo aktai;</w:t>
      </w:r>
    </w:p>
    <w:p w:rsidR="003B7FC2" w:rsidRPr="00496FBA" w:rsidRDefault="003B7FC2" w:rsidP="00EB1662">
      <w:pPr>
        <w:pStyle w:val="Bodytext"/>
        <w:rPr>
          <w:rFonts w:ascii="Times New Roman" w:hAnsi="Times New Roman"/>
          <w:sz w:val="24"/>
          <w:szCs w:val="24"/>
          <w:lang w:val="lt-LT"/>
        </w:rPr>
      </w:pPr>
      <w:r w:rsidRPr="00496FBA">
        <w:rPr>
          <w:rFonts w:ascii="Times New Roman" w:hAnsi="Times New Roman"/>
          <w:sz w:val="24"/>
          <w:szCs w:val="24"/>
          <w:lang w:val="lt-LT"/>
        </w:rPr>
        <w:t>1</w:t>
      </w:r>
      <w:r w:rsidR="00A668FC" w:rsidRPr="00496FBA">
        <w:rPr>
          <w:rFonts w:ascii="Times New Roman" w:hAnsi="Times New Roman"/>
          <w:sz w:val="24"/>
          <w:szCs w:val="24"/>
          <w:lang w:val="lt-LT"/>
        </w:rPr>
        <w:t>1</w:t>
      </w:r>
      <w:r w:rsidRPr="00496FBA">
        <w:rPr>
          <w:rFonts w:ascii="Times New Roman" w:hAnsi="Times New Roman"/>
          <w:sz w:val="24"/>
          <w:szCs w:val="24"/>
          <w:lang w:val="lt-LT"/>
        </w:rPr>
        <w:t xml:space="preserve">.6. </w:t>
      </w:r>
      <w:r w:rsidR="00D03E9D" w:rsidRPr="00496FBA">
        <w:rPr>
          <w:rFonts w:ascii="Times New Roman" w:hAnsi="Times New Roman"/>
          <w:sz w:val="24"/>
          <w:szCs w:val="24"/>
          <w:lang w:val="lt-LT"/>
        </w:rPr>
        <w:t>Komisijos narių atskirosios nuomonės;</w:t>
      </w:r>
    </w:p>
    <w:p w:rsidR="003B7FC2" w:rsidRPr="00496FBA" w:rsidRDefault="003B7FC2" w:rsidP="00EB1662">
      <w:pPr>
        <w:pStyle w:val="Bodytext"/>
        <w:rPr>
          <w:rFonts w:ascii="Times New Roman" w:hAnsi="Times New Roman"/>
          <w:sz w:val="24"/>
          <w:szCs w:val="24"/>
          <w:lang w:val="lt-LT"/>
        </w:rPr>
      </w:pPr>
      <w:r w:rsidRPr="00496FBA">
        <w:rPr>
          <w:rFonts w:ascii="Times New Roman" w:hAnsi="Times New Roman"/>
          <w:sz w:val="24"/>
          <w:szCs w:val="24"/>
          <w:lang w:val="lt-LT"/>
        </w:rPr>
        <w:t>1</w:t>
      </w:r>
      <w:r w:rsidR="00A668FC" w:rsidRPr="00496FBA">
        <w:rPr>
          <w:rFonts w:ascii="Times New Roman" w:hAnsi="Times New Roman"/>
          <w:sz w:val="24"/>
          <w:szCs w:val="24"/>
          <w:lang w:val="lt-LT"/>
        </w:rPr>
        <w:t>1</w:t>
      </w:r>
      <w:r w:rsidRPr="00496FBA">
        <w:rPr>
          <w:rFonts w:ascii="Times New Roman" w:hAnsi="Times New Roman"/>
          <w:sz w:val="24"/>
          <w:szCs w:val="24"/>
          <w:lang w:val="lt-LT"/>
        </w:rPr>
        <w:t xml:space="preserve">.7. </w:t>
      </w:r>
      <w:r w:rsidR="00D03E9D" w:rsidRPr="00496FBA">
        <w:rPr>
          <w:rFonts w:ascii="Times New Roman" w:hAnsi="Times New Roman"/>
          <w:sz w:val="24"/>
          <w:szCs w:val="24"/>
          <w:lang w:val="lt-LT"/>
        </w:rPr>
        <w:t>Administravimo subjektų priimti sprendimai (nutarimai, įsakymai) dėl patikrinimo išvadų ir nustatytų trūkumų šalinimo priemonių įgyvendinimo rezultatų</w:t>
      </w:r>
      <w:r w:rsidR="006B7DC7">
        <w:rPr>
          <w:rFonts w:ascii="Times New Roman" w:hAnsi="Times New Roman"/>
          <w:sz w:val="24"/>
          <w:szCs w:val="24"/>
          <w:lang w:val="lt-LT"/>
        </w:rPr>
        <w:t>;</w:t>
      </w:r>
    </w:p>
    <w:p w:rsidR="00322000" w:rsidRPr="00496FBA" w:rsidRDefault="003B7FC2" w:rsidP="00EB1662">
      <w:pPr>
        <w:pStyle w:val="Bodytext"/>
        <w:rPr>
          <w:rFonts w:ascii="Times New Roman" w:hAnsi="Times New Roman"/>
          <w:sz w:val="24"/>
          <w:szCs w:val="24"/>
          <w:lang w:val="lt-LT"/>
        </w:rPr>
      </w:pPr>
      <w:r w:rsidRPr="00496FBA">
        <w:rPr>
          <w:rFonts w:ascii="Times New Roman" w:hAnsi="Times New Roman"/>
          <w:sz w:val="24"/>
          <w:szCs w:val="24"/>
          <w:lang w:val="lt-LT"/>
        </w:rPr>
        <w:t>1</w:t>
      </w:r>
      <w:r w:rsidR="00A668FC" w:rsidRPr="00496FBA">
        <w:rPr>
          <w:rFonts w:ascii="Times New Roman" w:hAnsi="Times New Roman"/>
          <w:sz w:val="24"/>
          <w:szCs w:val="24"/>
          <w:lang w:val="lt-LT"/>
        </w:rPr>
        <w:t>1</w:t>
      </w:r>
      <w:r w:rsidRPr="00496FBA">
        <w:rPr>
          <w:rFonts w:ascii="Times New Roman" w:hAnsi="Times New Roman"/>
          <w:sz w:val="24"/>
          <w:szCs w:val="24"/>
          <w:lang w:val="lt-LT"/>
        </w:rPr>
        <w:t>.8.</w:t>
      </w:r>
      <w:r w:rsidR="00D03E9D">
        <w:rPr>
          <w:rFonts w:ascii="Times New Roman" w:hAnsi="Times New Roman"/>
          <w:sz w:val="24"/>
          <w:szCs w:val="24"/>
          <w:lang w:val="lt-LT"/>
        </w:rPr>
        <w:t xml:space="preserve"> kiti </w:t>
      </w:r>
      <w:r w:rsidR="00D03E9D" w:rsidRPr="00496FBA">
        <w:rPr>
          <w:rFonts w:ascii="Times New Roman" w:hAnsi="Times New Roman"/>
          <w:sz w:val="24"/>
          <w:szCs w:val="24"/>
          <w:lang w:val="lt-LT" w:eastAsia="lt-LT"/>
        </w:rPr>
        <w:t>su teismų administravimo priežiūros įgyvendinimu</w:t>
      </w:r>
      <w:r w:rsidR="00D03E9D" w:rsidRPr="00496FBA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D03E9D" w:rsidRPr="00496FBA">
        <w:rPr>
          <w:rFonts w:ascii="Times New Roman" w:hAnsi="Times New Roman"/>
          <w:sz w:val="24"/>
          <w:szCs w:val="24"/>
          <w:lang w:val="lt-LT" w:eastAsia="lt-LT"/>
        </w:rPr>
        <w:t xml:space="preserve">susiję </w:t>
      </w:r>
      <w:r w:rsidR="00D03E9D" w:rsidRPr="00496FBA">
        <w:rPr>
          <w:rFonts w:ascii="Times New Roman" w:hAnsi="Times New Roman"/>
          <w:sz w:val="24"/>
          <w:szCs w:val="24"/>
          <w:lang w:val="lt-LT"/>
        </w:rPr>
        <w:t>dokumentai</w:t>
      </w:r>
      <w:r w:rsidR="00322000" w:rsidRPr="00496FBA">
        <w:rPr>
          <w:rFonts w:ascii="Times New Roman" w:hAnsi="Times New Roman"/>
          <w:sz w:val="24"/>
          <w:szCs w:val="24"/>
          <w:lang w:val="lt-LT"/>
        </w:rPr>
        <w:t>.</w:t>
      </w:r>
      <w:r w:rsidR="00A728AF" w:rsidRPr="00496FBA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:rsidR="00957EB9" w:rsidRPr="00496FBA" w:rsidRDefault="00242012" w:rsidP="00EB1662">
      <w:pPr>
        <w:ind w:firstLine="312"/>
        <w:jc w:val="both"/>
        <w:rPr>
          <w:lang w:eastAsia="lt-LT"/>
        </w:rPr>
      </w:pPr>
      <w:r w:rsidRPr="00496FBA">
        <w:rPr>
          <w:snapToGrid w:val="0"/>
          <w:lang w:eastAsia="lt-LT"/>
        </w:rPr>
        <w:t>1</w:t>
      </w:r>
      <w:r w:rsidR="00D31AE1" w:rsidRPr="00496FBA">
        <w:rPr>
          <w:snapToGrid w:val="0"/>
          <w:lang w:eastAsia="lt-LT"/>
        </w:rPr>
        <w:t>2</w:t>
      </w:r>
      <w:r w:rsidR="00060EA6" w:rsidRPr="00496FBA">
        <w:rPr>
          <w:lang w:eastAsia="lt-LT"/>
        </w:rPr>
        <w:t xml:space="preserve">. </w:t>
      </w:r>
      <w:r w:rsidR="005B3D53">
        <w:rPr>
          <w:lang w:eastAsia="lt-LT"/>
        </w:rPr>
        <w:t>Duomenų teikėjai</w:t>
      </w:r>
      <w:r w:rsidR="00957EB9" w:rsidRPr="00496FBA">
        <w:rPr>
          <w:lang w:eastAsia="lt-LT"/>
        </w:rPr>
        <w:t xml:space="preserve"> </w:t>
      </w:r>
      <w:r w:rsidR="00060EA6" w:rsidRPr="00496FBA">
        <w:rPr>
          <w:lang w:eastAsia="lt-LT"/>
        </w:rPr>
        <w:t>Registr</w:t>
      </w:r>
      <w:r w:rsidR="00957EB9" w:rsidRPr="00496FBA">
        <w:rPr>
          <w:lang w:eastAsia="lt-LT"/>
        </w:rPr>
        <w:t xml:space="preserve">ui privalo pateikti šiuos </w:t>
      </w:r>
      <w:r w:rsidR="00060EA6" w:rsidRPr="00496FBA">
        <w:rPr>
          <w:lang w:eastAsia="lt-LT"/>
        </w:rPr>
        <w:t>administracinės priežiūros tvarka atliekam</w:t>
      </w:r>
      <w:r w:rsidR="00957EB9" w:rsidRPr="00496FBA">
        <w:rPr>
          <w:lang w:eastAsia="lt-LT"/>
        </w:rPr>
        <w:t>ų</w:t>
      </w:r>
      <w:r w:rsidR="00060EA6" w:rsidRPr="00496FBA">
        <w:rPr>
          <w:lang w:eastAsia="lt-LT"/>
        </w:rPr>
        <w:t xml:space="preserve"> patikrinim</w:t>
      </w:r>
      <w:r w:rsidR="00957EB9" w:rsidRPr="00496FBA">
        <w:rPr>
          <w:lang w:eastAsia="lt-LT"/>
        </w:rPr>
        <w:t>ų duomenis:</w:t>
      </w:r>
    </w:p>
    <w:p w:rsidR="00957EB9" w:rsidRPr="00496FBA" w:rsidRDefault="00957EB9" w:rsidP="00EB1662">
      <w:pPr>
        <w:ind w:firstLine="312"/>
        <w:jc w:val="both"/>
        <w:rPr>
          <w:lang w:eastAsia="lt-LT"/>
        </w:rPr>
      </w:pPr>
      <w:r w:rsidRPr="00496FBA">
        <w:t>1</w:t>
      </w:r>
      <w:r w:rsidR="00D31AE1" w:rsidRPr="00496FBA">
        <w:t>2</w:t>
      </w:r>
      <w:r w:rsidR="00060EA6" w:rsidRPr="00496FBA">
        <w:t>.1. patikrinimą inicijavęs subjektas;</w:t>
      </w:r>
    </w:p>
    <w:p w:rsidR="00957EB9" w:rsidRPr="00496FBA" w:rsidRDefault="00957EB9" w:rsidP="00EB1662">
      <w:pPr>
        <w:ind w:firstLine="312"/>
        <w:jc w:val="both"/>
        <w:rPr>
          <w:lang w:eastAsia="lt-LT"/>
        </w:rPr>
      </w:pPr>
      <w:r w:rsidRPr="00496FBA">
        <w:t>1</w:t>
      </w:r>
      <w:r w:rsidR="00D31AE1" w:rsidRPr="00496FBA">
        <w:t>2</w:t>
      </w:r>
      <w:r w:rsidR="00060EA6" w:rsidRPr="00496FBA">
        <w:t xml:space="preserve">.2. patikrinimą atliekantis subjektas (jei administravimo subjekto sprendimu yra sudaryta komisija, registruojami duomenys apie sprendimą, komisijos sudėtį, komisijai pavestas užduotis); </w:t>
      </w:r>
    </w:p>
    <w:p w:rsidR="00957EB9" w:rsidRPr="00496FBA" w:rsidRDefault="00957EB9" w:rsidP="00EB1662">
      <w:pPr>
        <w:ind w:firstLine="312"/>
        <w:jc w:val="both"/>
        <w:rPr>
          <w:lang w:eastAsia="lt-LT"/>
        </w:rPr>
      </w:pPr>
      <w:r w:rsidRPr="00496FBA">
        <w:rPr>
          <w:lang w:eastAsia="lt-LT"/>
        </w:rPr>
        <w:t>1</w:t>
      </w:r>
      <w:r w:rsidR="00D31AE1" w:rsidRPr="00496FBA">
        <w:rPr>
          <w:lang w:eastAsia="lt-LT"/>
        </w:rPr>
        <w:t>2</w:t>
      </w:r>
      <w:r w:rsidR="00060EA6" w:rsidRPr="00496FBA">
        <w:t>.3. patikrinimo pagrindas;</w:t>
      </w:r>
    </w:p>
    <w:p w:rsidR="00957EB9" w:rsidRPr="00496FBA" w:rsidRDefault="00957EB9" w:rsidP="00EB1662">
      <w:pPr>
        <w:ind w:firstLine="312"/>
        <w:jc w:val="both"/>
        <w:rPr>
          <w:lang w:eastAsia="lt-LT"/>
        </w:rPr>
      </w:pPr>
      <w:r w:rsidRPr="00496FBA">
        <w:t>1</w:t>
      </w:r>
      <w:r w:rsidR="00D31AE1" w:rsidRPr="00496FBA">
        <w:t>2</w:t>
      </w:r>
      <w:r w:rsidR="00060EA6" w:rsidRPr="00496FBA">
        <w:t>.4. priežiūros forma (planinis, neplaninis patikrinimas);</w:t>
      </w:r>
    </w:p>
    <w:p w:rsidR="00957EB9" w:rsidRPr="00496FBA" w:rsidRDefault="00957EB9" w:rsidP="00EB1662">
      <w:pPr>
        <w:ind w:firstLine="312"/>
        <w:jc w:val="both"/>
        <w:rPr>
          <w:lang w:eastAsia="lt-LT"/>
        </w:rPr>
      </w:pPr>
      <w:r w:rsidRPr="00496FBA">
        <w:t>1</w:t>
      </w:r>
      <w:r w:rsidR="00D31AE1" w:rsidRPr="00496FBA">
        <w:t>2</w:t>
      </w:r>
      <w:r w:rsidR="00060EA6" w:rsidRPr="00496FBA">
        <w:t>.5. patikrinimo apimtis (kompleksinis, tikslinis);</w:t>
      </w:r>
    </w:p>
    <w:p w:rsidR="00957EB9" w:rsidRPr="00496FBA" w:rsidRDefault="00957EB9" w:rsidP="00EB1662">
      <w:pPr>
        <w:ind w:firstLine="312"/>
        <w:jc w:val="both"/>
        <w:rPr>
          <w:lang w:eastAsia="lt-LT"/>
        </w:rPr>
      </w:pPr>
      <w:r w:rsidRPr="00496FBA">
        <w:t>1</w:t>
      </w:r>
      <w:r w:rsidR="00D31AE1" w:rsidRPr="00496FBA">
        <w:t>2</w:t>
      </w:r>
      <w:r w:rsidR="00060EA6" w:rsidRPr="00496FBA">
        <w:t>.6. patikrinimo dalykas (tikrinama veiklos sritis; tikrinamas subjektas ir pan.);</w:t>
      </w:r>
    </w:p>
    <w:p w:rsidR="00957EB9" w:rsidRPr="00496FBA" w:rsidRDefault="00957EB9" w:rsidP="00EB1662">
      <w:pPr>
        <w:ind w:firstLine="312"/>
        <w:jc w:val="both"/>
        <w:rPr>
          <w:lang w:eastAsia="lt-LT"/>
        </w:rPr>
      </w:pPr>
      <w:r w:rsidRPr="00496FBA">
        <w:t>1</w:t>
      </w:r>
      <w:r w:rsidR="00D31AE1" w:rsidRPr="00496FBA">
        <w:t>2</w:t>
      </w:r>
      <w:r w:rsidR="00060EA6" w:rsidRPr="00496FBA">
        <w:t>.7. patikrinimo terminai;</w:t>
      </w:r>
    </w:p>
    <w:p w:rsidR="00957EB9" w:rsidRPr="00496FBA" w:rsidRDefault="00957EB9" w:rsidP="00EB1662">
      <w:pPr>
        <w:ind w:firstLine="312"/>
        <w:jc w:val="both"/>
        <w:rPr>
          <w:lang w:eastAsia="lt-LT"/>
        </w:rPr>
      </w:pPr>
      <w:r w:rsidRPr="00496FBA">
        <w:t>1</w:t>
      </w:r>
      <w:r w:rsidR="00D31AE1" w:rsidRPr="00496FBA">
        <w:t>2</w:t>
      </w:r>
      <w:r w:rsidR="00060EA6" w:rsidRPr="00496FBA">
        <w:t>.8. tyrimo išvados;</w:t>
      </w:r>
    </w:p>
    <w:p w:rsidR="00957EB9" w:rsidRPr="00496FBA" w:rsidRDefault="00957EB9" w:rsidP="00EB1662">
      <w:pPr>
        <w:ind w:firstLine="312"/>
        <w:jc w:val="both"/>
        <w:rPr>
          <w:lang w:eastAsia="lt-LT"/>
        </w:rPr>
      </w:pPr>
      <w:r w:rsidRPr="00496FBA">
        <w:t>1</w:t>
      </w:r>
      <w:r w:rsidR="00D31AE1" w:rsidRPr="00496FBA">
        <w:t>2</w:t>
      </w:r>
      <w:r w:rsidR="00060EA6" w:rsidRPr="00496FBA">
        <w:t>.9. administravimo subjekto sprendimas dėl tyrimo išvadų ir jų įgyvendinimo;</w:t>
      </w:r>
    </w:p>
    <w:p w:rsidR="00060EA6" w:rsidRPr="00496FBA" w:rsidRDefault="00957EB9" w:rsidP="00EB1662">
      <w:pPr>
        <w:ind w:firstLine="312"/>
        <w:jc w:val="both"/>
        <w:rPr>
          <w:lang w:eastAsia="lt-LT"/>
        </w:rPr>
      </w:pPr>
      <w:r w:rsidRPr="00496FBA">
        <w:t>1</w:t>
      </w:r>
      <w:r w:rsidR="00D31AE1" w:rsidRPr="00496FBA">
        <w:t>2</w:t>
      </w:r>
      <w:r w:rsidR="00060EA6" w:rsidRPr="00496FBA">
        <w:t>.10. ataskaita apie taikytas priemones.</w:t>
      </w:r>
    </w:p>
    <w:p w:rsidR="00DB7359" w:rsidRPr="00496FBA" w:rsidRDefault="00957EB9" w:rsidP="00EB1662">
      <w:pPr>
        <w:ind w:firstLine="312"/>
        <w:jc w:val="both"/>
        <w:rPr>
          <w:snapToGrid w:val="0"/>
          <w:lang w:eastAsia="lt-LT"/>
        </w:rPr>
      </w:pPr>
      <w:r w:rsidRPr="00496FBA">
        <w:rPr>
          <w:snapToGrid w:val="0"/>
          <w:lang w:eastAsia="lt-LT"/>
        </w:rPr>
        <w:t>1</w:t>
      </w:r>
      <w:r w:rsidR="00D31AE1" w:rsidRPr="00496FBA">
        <w:rPr>
          <w:snapToGrid w:val="0"/>
          <w:lang w:eastAsia="lt-LT"/>
        </w:rPr>
        <w:t>3</w:t>
      </w:r>
      <w:r w:rsidRPr="00496FBA">
        <w:rPr>
          <w:snapToGrid w:val="0"/>
          <w:lang w:eastAsia="lt-LT"/>
        </w:rPr>
        <w:t>. Registrui taip pat teikiama informacija apie atitinkamus įvykius patikrinimo eigoje (patikrinimo apimčių pasikeitimą, patikrinimo terminų pratęsimą, kt.)</w:t>
      </w:r>
      <w:r w:rsidR="002265AB" w:rsidRPr="00496FBA">
        <w:rPr>
          <w:snapToGrid w:val="0"/>
          <w:lang w:eastAsia="lt-LT"/>
        </w:rPr>
        <w:t>.</w:t>
      </w:r>
    </w:p>
    <w:p w:rsidR="00DB7359" w:rsidRPr="00496FBA" w:rsidRDefault="00DB7359" w:rsidP="00EB1662">
      <w:pPr>
        <w:ind w:firstLine="312"/>
        <w:jc w:val="both"/>
        <w:rPr>
          <w:snapToGrid w:val="0"/>
          <w:lang w:eastAsia="lt-LT"/>
        </w:rPr>
      </w:pPr>
    </w:p>
    <w:p w:rsidR="0071451A" w:rsidRPr="00496FBA" w:rsidRDefault="002265AB" w:rsidP="00EB1662">
      <w:pPr>
        <w:ind w:firstLine="312"/>
        <w:jc w:val="center"/>
        <w:rPr>
          <w:b/>
          <w:bCs/>
          <w:lang w:eastAsia="lt-LT"/>
        </w:rPr>
      </w:pPr>
      <w:r w:rsidRPr="00496FBA">
        <w:rPr>
          <w:b/>
          <w:bCs/>
          <w:lang w:eastAsia="lt-LT"/>
        </w:rPr>
        <w:t xml:space="preserve">V. </w:t>
      </w:r>
      <w:r w:rsidR="00351287" w:rsidRPr="00496FBA">
        <w:rPr>
          <w:b/>
          <w:bCs/>
          <w:lang w:eastAsia="lt-LT"/>
        </w:rPr>
        <w:t xml:space="preserve">REGISTRO </w:t>
      </w:r>
      <w:r w:rsidR="00AA57F9" w:rsidRPr="00496FBA">
        <w:rPr>
          <w:b/>
          <w:bCs/>
          <w:lang w:eastAsia="lt-LT"/>
        </w:rPr>
        <w:t xml:space="preserve">DUOMENŲ IR DOKUMENTŲ </w:t>
      </w:r>
      <w:r w:rsidRPr="00496FBA">
        <w:rPr>
          <w:b/>
          <w:bCs/>
          <w:lang w:eastAsia="lt-LT"/>
        </w:rPr>
        <w:t>REGISTRAVIMAS</w:t>
      </w:r>
    </w:p>
    <w:p w:rsidR="00DB7359" w:rsidRPr="00496FBA" w:rsidRDefault="00DB7359" w:rsidP="00EB1662">
      <w:pPr>
        <w:ind w:firstLine="312"/>
        <w:jc w:val="both"/>
        <w:rPr>
          <w:b/>
          <w:bCs/>
          <w:lang w:eastAsia="lt-LT"/>
        </w:rPr>
      </w:pPr>
    </w:p>
    <w:p w:rsidR="00E71D21" w:rsidRPr="00496FBA" w:rsidRDefault="00E71D21" w:rsidP="00EB1662">
      <w:pPr>
        <w:ind w:firstLine="312"/>
        <w:jc w:val="both"/>
        <w:outlineLvl w:val="3"/>
        <w:rPr>
          <w:lang w:eastAsia="lt-LT"/>
        </w:rPr>
      </w:pPr>
      <w:r w:rsidRPr="00496FBA">
        <w:rPr>
          <w:lang w:eastAsia="lt-LT"/>
        </w:rPr>
        <w:t>1</w:t>
      </w:r>
      <w:r w:rsidR="00D31AE1" w:rsidRPr="00496FBA">
        <w:rPr>
          <w:lang w:eastAsia="lt-LT"/>
        </w:rPr>
        <w:t>4</w:t>
      </w:r>
      <w:r w:rsidRPr="00496FBA">
        <w:rPr>
          <w:lang w:eastAsia="lt-LT"/>
        </w:rPr>
        <w:t xml:space="preserve">. </w:t>
      </w:r>
      <w:r w:rsidR="005B3D53">
        <w:rPr>
          <w:lang w:eastAsia="lt-LT"/>
        </w:rPr>
        <w:t>D</w:t>
      </w:r>
      <w:r w:rsidR="00EB1662" w:rsidRPr="00496FBA">
        <w:rPr>
          <w:lang w:eastAsia="lt-LT"/>
        </w:rPr>
        <w:t xml:space="preserve">uomenys ir dokumentai </w:t>
      </w:r>
      <w:r w:rsidRPr="00496FBA">
        <w:rPr>
          <w:lang w:eastAsia="lt-LT"/>
        </w:rPr>
        <w:t xml:space="preserve">registruojami </w:t>
      </w:r>
      <w:r w:rsidR="005B3D53">
        <w:rPr>
          <w:lang w:eastAsia="lt-LT"/>
        </w:rPr>
        <w:t>r</w:t>
      </w:r>
      <w:r w:rsidR="005B3D53" w:rsidRPr="00496FBA">
        <w:rPr>
          <w:lang w:eastAsia="lt-LT"/>
        </w:rPr>
        <w:t xml:space="preserve">egistro </w:t>
      </w:r>
      <w:r w:rsidRPr="00496FBA">
        <w:rPr>
          <w:lang w:eastAsia="lt-LT"/>
        </w:rPr>
        <w:t>informacinėje sistemoje.</w:t>
      </w:r>
    </w:p>
    <w:p w:rsidR="00E71D21" w:rsidRPr="00496FBA" w:rsidRDefault="00E71D21" w:rsidP="00EB1662">
      <w:pPr>
        <w:ind w:firstLine="312"/>
        <w:jc w:val="both"/>
        <w:outlineLvl w:val="3"/>
        <w:rPr>
          <w:b/>
          <w:bCs/>
          <w:lang w:eastAsia="lt-LT"/>
        </w:rPr>
      </w:pPr>
      <w:r w:rsidRPr="00496FBA">
        <w:rPr>
          <w:lang w:eastAsia="lt-LT"/>
        </w:rPr>
        <w:t>1</w:t>
      </w:r>
      <w:r w:rsidR="00D31AE1" w:rsidRPr="00496FBA">
        <w:rPr>
          <w:lang w:eastAsia="lt-LT"/>
        </w:rPr>
        <w:t>5</w:t>
      </w:r>
      <w:r w:rsidRPr="00496FBA">
        <w:t xml:space="preserve">. </w:t>
      </w:r>
      <w:r w:rsidR="00EB1662" w:rsidRPr="00496FBA">
        <w:t>D</w:t>
      </w:r>
      <w:r w:rsidR="00EB1662" w:rsidRPr="00496FBA">
        <w:rPr>
          <w:lang w:eastAsia="lt-LT"/>
        </w:rPr>
        <w:t xml:space="preserve">uomenys ir </w:t>
      </w:r>
      <w:r w:rsidR="00EB1662" w:rsidRPr="00496FBA">
        <w:t>d</w:t>
      </w:r>
      <w:r w:rsidRPr="00496FBA">
        <w:t xml:space="preserve">okumentai laikomi įregistruoti, kai </w:t>
      </w:r>
      <w:r w:rsidR="00EB1662" w:rsidRPr="00496FBA">
        <w:t>jie</w:t>
      </w:r>
      <w:r w:rsidRPr="00496FBA">
        <w:t xml:space="preserve"> įrašomi duomenų bazėje ir </w:t>
      </w:r>
      <w:r w:rsidR="00EB1662" w:rsidRPr="00496FBA">
        <w:t xml:space="preserve">jiems </w:t>
      </w:r>
      <w:r w:rsidRPr="00496FBA">
        <w:t>suteikiamas registracijos numeris.</w:t>
      </w:r>
    </w:p>
    <w:p w:rsidR="0071451A" w:rsidRPr="00496FBA" w:rsidRDefault="0071451A" w:rsidP="00EB1662">
      <w:pPr>
        <w:pStyle w:val="Bodytext"/>
        <w:rPr>
          <w:rFonts w:ascii="Times New Roman" w:hAnsi="Times New Roman"/>
          <w:sz w:val="24"/>
          <w:szCs w:val="24"/>
          <w:lang w:val="lt-LT" w:eastAsia="lt-LT"/>
        </w:rPr>
      </w:pPr>
      <w:r w:rsidRPr="00496FBA">
        <w:rPr>
          <w:rFonts w:ascii="Times New Roman" w:hAnsi="Times New Roman"/>
          <w:sz w:val="24"/>
          <w:szCs w:val="24"/>
          <w:lang w:val="lt-LT"/>
        </w:rPr>
        <w:t>1</w:t>
      </w:r>
      <w:r w:rsidR="00D31AE1" w:rsidRPr="00496FBA">
        <w:rPr>
          <w:rFonts w:ascii="Times New Roman" w:hAnsi="Times New Roman"/>
          <w:sz w:val="24"/>
          <w:szCs w:val="24"/>
          <w:lang w:val="lt-LT"/>
        </w:rPr>
        <w:t>6</w:t>
      </w:r>
      <w:r w:rsidRPr="00496FBA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EB1662" w:rsidRPr="00496FBA">
        <w:rPr>
          <w:rFonts w:ascii="Times New Roman" w:hAnsi="Times New Roman"/>
          <w:sz w:val="24"/>
          <w:szCs w:val="24"/>
          <w:lang w:val="lt-LT"/>
        </w:rPr>
        <w:t>D</w:t>
      </w:r>
      <w:r w:rsidR="0003787D" w:rsidRPr="00496FBA">
        <w:rPr>
          <w:rFonts w:ascii="Times New Roman" w:hAnsi="Times New Roman"/>
          <w:sz w:val="24"/>
          <w:szCs w:val="24"/>
          <w:lang w:val="lt-LT"/>
        </w:rPr>
        <w:t xml:space="preserve">uomenys ir </w:t>
      </w:r>
      <w:r w:rsidRPr="00496FBA">
        <w:rPr>
          <w:rFonts w:ascii="Times New Roman" w:hAnsi="Times New Roman"/>
          <w:sz w:val="24"/>
          <w:szCs w:val="24"/>
          <w:lang w:val="lt-LT"/>
        </w:rPr>
        <w:t xml:space="preserve">dokumentai turi būti </w:t>
      </w:r>
      <w:r w:rsidR="00E71D21" w:rsidRPr="00496FBA">
        <w:rPr>
          <w:rFonts w:ascii="Times New Roman" w:hAnsi="Times New Roman"/>
          <w:sz w:val="24"/>
          <w:szCs w:val="24"/>
          <w:lang w:val="lt-LT"/>
        </w:rPr>
        <w:t>į</w:t>
      </w:r>
      <w:r w:rsidRPr="00496FBA">
        <w:rPr>
          <w:rFonts w:ascii="Times New Roman" w:hAnsi="Times New Roman"/>
          <w:sz w:val="24"/>
          <w:szCs w:val="24"/>
          <w:lang w:val="lt-LT"/>
        </w:rPr>
        <w:t xml:space="preserve">registruojami </w:t>
      </w:r>
      <w:r w:rsidRPr="00496FBA">
        <w:rPr>
          <w:rFonts w:ascii="Times New Roman" w:hAnsi="Times New Roman"/>
          <w:sz w:val="24"/>
          <w:szCs w:val="24"/>
          <w:lang w:val="lt-LT" w:eastAsia="lt-LT"/>
        </w:rPr>
        <w:t>laikantis šių terminų:</w:t>
      </w:r>
    </w:p>
    <w:p w:rsidR="0071451A" w:rsidRPr="00496FBA" w:rsidRDefault="0071451A" w:rsidP="00EB1662">
      <w:pPr>
        <w:pStyle w:val="Bodytext"/>
        <w:rPr>
          <w:rFonts w:ascii="Times New Roman" w:hAnsi="Times New Roman"/>
          <w:sz w:val="24"/>
          <w:szCs w:val="24"/>
          <w:lang w:val="lt-LT"/>
        </w:rPr>
      </w:pPr>
      <w:r w:rsidRPr="00496FBA">
        <w:rPr>
          <w:rFonts w:ascii="Times New Roman" w:hAnsi="Times New Roman"/>
          <w:sz w:val="24"/>
          <w:szCs w:val="24"/>
          <w:lang w:val="lt-LT"/>
        </w:rPr>
        <w:t>1</w:t>
      </w:r>
      <w:r w:rsidR="00D31AE1" w:rsidRPr="00496FBA">
        <w:rPr>
          <w:rFonts w:ascii="Times New Roman" w:hAnsi="Times New Roman"/>
          <w:sz w:val="24"/>
          <w:szCs w:val="24"/>
          <w:lang w:val="lt-LT"/>
        </w:rPr>
        <w:t>6</w:t>
      </w:r>
      <w:r w:rsidRPr="00496FBA">
        <w:rPr>
          <w:rFonts w:ascii="Times New Roman" w:hAnsi="Times New Roman"/>
          <w:sz w:val="24"/>
          <w:szCs w:val="24"/>
          <w:lang w:val="lt-LT"/>
        </w:rPr>
        <w:t xml:space="preserve">.1. Teismo organizacinės veiklos priežiūros ir teismų administracinės veiklos priežiūros metiniai planai </w:t>
      </w:r>
      <w:r w:rsidR="00AA57F9" w:rsidRPr="00496FBA">
        <w:rPr>
          <w:rFonts w:ascii="Times New Roman" w:hAnsi="Times New Roman"/>
          <w:sz w:val="24"/>
          <w:szCs w:val="24"/>
          <w:lang w:val="lt-LT"/>
        </w:rPr>
        <w:t>–</w:t>
      </w:r>
      <w:r w:rsidRPr="00496FBA">
        <w:rPr>
          <w:rFonts w:ascii="Times New Roman" w:hAnsi="Times New Roman"/>
          <w:sz w:val="24"/>
          <w:szCs w:val="24"/>
          <w:lang w:val="lt-LT"/>
        </w:rPr>
        <w:t xml:space="preserve"> iki kiekvienų metų kovo 1 d.;</w:t>
      </w:r>
    </w:p>
    <w:p w:rsidR="0071451A" w:rsidRPr="00496FBA" w:rsidRDefault="0071451A" w:rsidP="00EB1662">
      <w:pPr>
        <w:pStyle w:val="Bodytext"/>
        <w:rPr>
          <w:rFonts w:ascii="Times New Roman" w:hAnsi="Times New Roman"/>
          <w:sz w:val="24"/>
          <w:szCs w:val="24"/>
          <w:lang w:val="lt-LT"/>
        </w:rPr>
      </w:pPr>
      <w:r w:rsidRPr="00496FBA">
        <w:rPr>
          <w:rFonts w:ascii="Times New Roman" w:hAnsi="Times New Roman"/>
          <w:sz w:val="24"/>
          <w:szCs w:val="24"/>
          <w:lang w:val="lt-LT"/>
        </w:rPr>
        <w:t>1</w:t>
      </w:r>
      <w:r w:rsidR="00D31AE1" w:rsidRPr="00496FBA">
        <w:rPr>
          <w:rFonts w:ascii="Times New Roman" w:hAnsi="Times New Roman"/>
          <w:sz w:val="24"/>
          <w:szCs w:val="24"/>
          <w:lang w:val="lt-LT"/>
        </w:rPr>
        <w:t>6</w:t>
      </w:r>
      <w:r w:rsidRPr="00496FBA">
        <w:rPr>
          <w:rFonts w:ascii="Times New Roman" w:hAnsi="Times New Roman"/>
          <w:sz w:val="24"/>
          <w:szCs w:val="24"/>
          <w:lang w:val="lt-LT"/>
        </w:rPr>
        <w:t xml:space="preserve">.2. Administravimo subjekto priimti sprendimai (nutarimai, įsakymai) dėl kompleksinio ar tikslinio patikrinimo </w:t>
      </w:r>
      <w:r w:rsidR="00AA57F9" w:rsidRPr="00496FBA">
        <w:rPr>
          <w:rFonts w:ascii="Times New Roman" w:hAnsi="Times New Roman"/>
          <w:sz w:val="24"/>
          <w:szCs w:val="24"/>
          <w:lang w:val="lt-LT"/>
        </w:rPr>
        <w:t>–</w:t>
      </w:r>
      <w:r w:rsidRPr="00496FBA">
        <w:rPr>
          <w:rFonts w:ascii="Times New Roman" w:hAnsi="Times New Roman"/>
          <w:sz w:val="24"/>
          <w:szCs w:val="24"/>
          <w:lang w:val="lt-LT"/>
        </w:rPr>
        <w:t xml:space="preserve"> per </w:t>
      </w:r>
      <w:r w:rsidR="0034520B" w:rsidRPr="00991C13">
        <w:rPr>
          <w:rFonts w:ascii="Times New Roman" w:hAnsi="Times New Roman"/>
          <w:sz w:val="24"/>
          <w:szCs w:val="24"/>
          <w:lang w:val="lt-LT"/>
        </w:rPr>
        <w:t>3 darbo dienas</w:t>
      </w:r>
      <w:r w:rsidR="0034520B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496FBA">
        <w:rPr>
          <w:rFonts w:ascii="Times New Roman" w:hAnsi="Times New Roman"/>
          <w:sz w:val="24"/>
          <w:szCs w:val="24"/>
          <w:lang w:val="lt-LT"/>
        </w:rPr>
        <w:t>nuo tokio sprendimo priėmimo;</w:t>
      </w:r>
    </w:p>
    <w:p w:rsidR="0071451A" w:rsidRPr="00496FBA" w:rsidRDefault="0071451A" w:rsidP="00EB1662">
      <w:pPr>
        <w:pStyle w:val="Bodytext"/>
        <w:rPr>
          <w:rFonts w:ascii="Times New Roman" w:hAnsi="Times New Roman"/>
          <w:sz w:val="24"/>
          <w:szCs w:val="24"/>
          <w:lang w:val="lt-LT"/>
        </w:rPr>
      </w:pPr>
      <w:r w:rsidRPr="00496FBA">
        <w:rPr>
          <w:rFonts w:ascii="Times New Roman" w:hAnsi="Times New Roman"/>
          <w:sz w:val="24"/>
          <w:szCs w:val="24"/>
          <w:lang w:val="lt-LT"/>
        </w:rPr>
        <w:t>1</w:t>
      </w:r>
      <w:r w:rsidR="00D31AE1" w:rsidRPr="00496FBA">
        <w:rPr>
          <w:rFonts w:ascii="Times New Roman" w:hAnsi="Times New Roman"/>
          <w:sz w:val="24"/>
          <w:szCs w:val="24"/>
          <w:lang w:val="lt-LT"/>
        </w:rPr>
        <w:t>6</w:t>
      </w:r>
      <w:r w:rsidRPr="00496FBA">
        <w:rPr>
          <w:rFonts w:ascii="Times New Roman" w:hAnsi="Times New Roman"/>
          <w:sz w:val="24"/>
          <w:szCs w:val="24"/>
          <w:lang w:val="lt-LT"/>
        </w:rPr>
        <w:t xml:space="preserve">.3. Kompleksinių patikrinimų planai </w:t>
      </w:r>
      <w:r w:rsidR="00AA57F9" w:rsidRPr="00496FBA">
        <w:rPr>
          <w:rFonts w:ascii="Times New Roman" w:hAnsi="Times New Roman"/>
          <w:sz w:val="24"/>
          <w:szCs w:val="24"/>
          <w:lang w:val="lt-LT"/>
        </w:rPr>
        <w:t>–</w:t>
      </w:r>
      <w:r w:rsidRPr="00496FBA">
        <w:rPr>
          <w:rFonts w:ascii="Times New Roman" w:hAnsi="Times New Roman"/>
          <w:sz w:val="24"/>
          <w:szCs w:val="24"/>
          <w:lang w:val="lt-LT"/>
        </w:rPr>
        <w:t xml:space="preserve"> per </w:t>
      </w:r>
      <w:r w:rsidR="0034520B" w:rsidRPr="00991C13">
        <w:rPr>
          <w:rFonts w:ascii="Times New Roman" w:hAnsi="Times New Roman"/>
          <w:sz w:val="24"/>
          <w:szCs w:val="24"/>
          <w:lang w:val="lt-LT"/>
        </w:rPr>
        <w:t>3 darbo dienas</w:t>
      </w:r>
      <w:r w:rsidR="0034520B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496FBA">
        <w:rPr>
          <w:rFonts w:ascii="Times New Roman" w:hAnsi="Times New Roman"/>
          <w:sz w:val="24"/>
          <w:szCs w:val="24"/>
          <w:lang w:val="lt-LT"/>
        </w:rPr>
        <w:t xml:space="preserve">nuo tokio plano patvirtinimo; </w:t>
      </w:r>
    </w:p>
    <w:p w:rsidR="0071451A" w:rsidRPr="00496FBA" w:rsidRDefault="0071451A" w:rsidP="00EB1662">
      <w:pPr>
        <w:pStyle w:val="Bodytext"/>
        <w:rPr>
          <w:rFonts w:ascii="Times New Roman" w:hAnsi="Times New Roman"/>
          <w:sz w:val="24"/>
          <w:szCs w:val="24"/>
          <w:lang w:val="lt-LT"/>
        </w:rPr>
      </w:pPr>
      <w:r w:rsidRPr="00496FBA">
        <w:rPr>
          <w:rFonts w:ascii="Times New Roman" w:hAnsi="Times New Roman"/>
          <w:sz w:val="24"/>
          <w:szCs w:val="24"/>
          <w:lang w:val="lt-LT"/>
        </w:rPr>
        <w:t>1</w:t>
      </w:r>
      <w:r w:rsidR="00D31AE1" w:rsidRPr="00496FBA">
        <w:rPr>
          <w:rFonts w:ascii="Times New Roman" w:hAnsi="Times New Roman"/>
          <w:sz w:val="24"/>
          <w:szCs w:val="24"/>
          <w:lang w:val="lt-LT"/>
        </w:rPr>
        <w:t>6</w:t>
      </w:r>
      <w:r w:rsidRPr="00496FBA">
        <w:rPr>
          <w:rFonts w:ascii="Times New Roman" w:hAnsi="Times New Roman"/>
          <w:sz w:val="24"/>
          <w:szCs w:val="24"/>
          <w:lang w:val="lt-LT"/>
        </w:rPr>
        <w:t xml:space="preserve">.4. Patikrinimo aktų projektai </w:t>
      </w:r>
      <w:r w:rsidR="00AA57F9" w:rsidRPr="00496FBA">
        <w:rPr>
          <w:rFonts w:ascii="Times New Roman" w:hAnsi="Times New Roman"/>
          <w:sz w:val="24"/>
          <w:szCs w:val="24"/>
          <w:lang w:val="lt-LT"/>
        </w:rPr>
        <w:t>–</w:t>
      </w:r>
      <w:r w:rsidRPr="00496FBA">
        <w:rPr>
          <w:rFonts w:ascii="Times New Roman" w:hAnsi="Times New Roman"/>
          <w:sz w:val="24"/>
          <w:szCs w:val="24"/>
          <w:lang w:val="lt-LT"/>
        </w:rPr>
        <w:t xml:space="preserve"> per </w:t>
      </w:r>
      <w:r w:rsidR="0034520B" w:rsidRPr="00991C13">
        <w:rPr>
          <w:rFonts w:ascii="Times New Roman" w:hAnsi="Times New Roman"/>
          <w:sz w:val="24"/>
          <w:szCs w:val="24"/>
          <w:lang w:val="lt-LT"/>
        </w:rPr>
        <w:t>3 darbo dienas</w:t>
      </w:r>
      <w:r w:rsidR="0034520B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496FBA">
        <w:rPr>
          <w:rFonts w:ascii="Times New Roman" w:hAnsi="Times New Roman"/>
          <w:sz w:val="24"/>
          <w:szCs w:val="24"/>
          <w:lang w:val="lt-LT"/>
        </w:rPr>
        <w:t>nuo patikrinimo akto</w:t>
      </w:r>
      <w:r w:rsidR="0007443A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7443A" w:rsidRPr="00991C13">
        <w:rPr>
          <w:rFonts w:ascii="Times New Roman" w:hAnsi="Times New Roman"/>
          <w:sz w:val="24"/>
          <w:szCs w:val="24"/>
          <w:lang w:val="lt-LT"/>
        </w:rPr>
        <w:t>projekto</w:t>
      </w:r>
      <w:r w:rsidRPr="00991C13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496FBA">
        <w:rPr>
          <w:rFonts w:ascii="Times New Roman" w:hAnsi="Times New Roman"/>
          <w:sz w:val="24"/>
          <w:szCs w:val="24"/>
          <w:lang w:val="lt-LT"/>
        </w:rPr>
        <w:t>surašymo;</w:t>
      </w:r>
    </w:p>
    <w:p w:rsidR="0071451A" w:rsidRPr="00496FBA" w:rsidRDefault="0071451A" w:rsidP="00EB1662">
      <w:pPr>
        <w:pStyle w:val="Bodytext"/>
        <w:rPr>
          <w:rFonts w:ascii="Times New Roman" w:hAnsi="Times New Roman"/>
          <w:sz w:val="24"/>
          <w:szCs w:val="24"/>
          <w:lang w:val="lt-LT"/>
        </w:rPr>
      </w:pPr>
      <w:r w:rsidRPr="00496FBA">
        <w:rPr>
          <w:rFonts w:ascii="Times New Roman" w:hAnsi="Times New Roman"/>
          <w:sz w:val="24"/>
          <w:szCs w:val="24"/>
          <w:lang w:val="lt-LT"/>
        </w:rPr>
        <w:t>1</w:t>
      </w:r>
      <w:r w:rsidR="00D31AE1" w:rsidRPr="00496FBA">
        <w:rPr>
          <w:rFonts w:ascii="Times New Roman" w:hAnsi="Times New Roman"/>
          <w:sz w:val="24"/>
          <w:szCs w:val="24"/>
          <w:lang w:val="lt-LT"/>
        </w:rPr>
        <w:t>6</w:t>
      </w:r>
      <w:r w:rsidRPr="00496FBA">
        <w:rPr>
          <w:rFonts w:ascii="Times New Roman" w:hAnsi="Times New Roman"/>
          <w:sz w:val="24"/>
          <w:szCs w:val="24"/>
          <w:lang w:val="lt-LT"/>
        </w:rPr>
        <w:t xml:space="preserve">.5. Tikrinto subjekto prieštaravimai </w:t>
      </w:r>
      <w:r w:rsidR="00AA57F9" w:rsidRPr="00496FBA">
        <w:rPr>
          <w:rFonts w:ascii="Times New Roman" w:hAnsi="Times New Roman"/>
          <w:sz w:val="24"/>
          <w:szCs w:val="24"/>
          <w:lang w:val="lt-LT"/>
        </w:rPr>
        <w:t>–</w:t>
      </w:r>
      <w:r w:rsidRPr="00496FBA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991C13">
        <w:rPr>
          <w:rFonts w:ascii="Times New Roman" w:hAnsi="Times New Roman"/>
          <w:sz w:val="24"/>
          <w:szCs w:val="24"/>
          <w:lang w:val="lt-LT"/>
        </w:rPr>
        <w:t xml:space="preserve">per </w:t>
      </w:r>
      <w:r w:rsidR="0034520B" w:rsidRPr="00991C13">
        <w:rPr>
          <w:rFonts w:ascii="Times New Roman" w:hAnsi="Times New Roman"/>
          <w:sz w:val="24"/>
          <w:szCs w:val="24"/>
          <w:lang w:val="lt-LT"/>
        </w:rPr>
        <w:t>3 darbo dienas</w:t>
      </w:r>
      <w:r w:rsidR="0034520B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496FBA">
        <w:rPr>
          <w:rFonts w:ascii="Times New Roman" w:hAnsi="Times New Roman"/>
          <w:sz w:val="24"/>
          <w:szCs w:val="24"/>
          <w:lang w:val="lt-LT"/>
        </w:rPr>
        <w:t>nuo prieštaravimų gavimo;</w:t>
      </w:r>
    </w:p>
    <w:p w:rsidR="0071451A" w:rsidRPr="00496FBA" w:rsidRDefault="0071451A" w:rsidP="00EB1662">
      <w:pPr>
        <w:pStyle w:val="Bodytext"/>
        <w:rPr>
          <w:rFonts w:ascii="Times New Roman" w:hAnsi="Times New Roman"/>
          <w:sz w:val="24"/>
          <w:szCs w:val="24"/>
          <w:lang w:val="lt-LT"/>
        </w:rPr>
      </w:pPr>
      <w:r w:rsidRPr="00496FBA">
        <w:rPr>
          <w:rFonts w:ascii="Times New Roman" w:hAnsi="Times New Roman"/>
          <w:sz w:val="24"/>
          <w:szCs w:val="24"/>
          <w:lang w:val="lt-LT"/>
        </w:rPr>
        <w:t>1</w:t>
      </w:r>
      <w:r w:rsidR="00D31AE1" w:rsidRPr="00496FBA">
        <w:rPr>
          <w:rFonts w:ascii="Times New Roman" w:hAnsi="Times New Roman"/>
          <w:sz w:val="24"/>
          <w:szCs w:val="24"/>
          <w:lang w:val="lt-LT"/>
        </w:rPr>
        <w:t>6</w:t>
      </w:r>
      <w:r w:rsidRPr="00496FBA">
        <w:rPr>
          <w:rFonts w:ascii="Times New Roman" w:hAnsi="Times New Roman"/>
          <w:sz w:val="24"/>
          <w:szCs w:val="24"/>
          <w:lang w:val="lt-LT"/>
        </w:rPr>
        <w:t xml:space="preserve">.6. Patikrinimo aktai </w:t>
      </w:r>
      <w:r w:rsidR="00AA57F9" w:rsidRPr="00496FBA">
        <w:rPr>
          <w:rFonts w:ascii="Times New Roman" w:hAnsi="Times New Roman"/>
          <w:sz w:val="24"/>
          <w:szCs w:val="24"/>
          <w:lang w:val="lt-LT"/>
        </w:rPr>
        <w:t>–</w:t>
      </w:r>
      <w:r w:rsidRPr="00496FBA">
        <w:rPr>
          <w:rFonts w:ascii="Times New Roman" w:hAnsi="Times New Roman"/>
          <w:sz w:val="24"/>
          <w:szCs w:val="24"/>
          <w:lang w:val="lt-LT"/>
        </w:rPr>
        <w:t xml:space="preserve"> per </w:t>
      </w:r>
      <w:r w:rsidR="0034520B" w:rsidRPr="00991C13">
        <w:rPr>
          <w:rFonts w:ascii="Times New Roman" w:hAnsi="Times New Roman"/>
          <w:sz w:val="24"/>
          <w:szCs w:val="24"/>
          <w:lang w:val="lt-LT"/>
        </w:rPr>
        <w:t>3 darbo dienas</w:t>
      </w:r>
      <w:r w:rsidR="0034520B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496FBA">
        <w:rPr>
          <w:rFonts w:ascii="Times New Roman" w:hAnsi="Times New Roman"/>
          <w:sz w:val="24"/>
          <w:szCs w:val="24"/>
          <w:lang w:val="lt-LT"/>
        </w:rPr>
        <w:t>nuo patikrinimo akto surašymo;</w:t>
      </w:r>
    </w:p>
    <w:p w:rsidR="00D31AE1" w:rsidRPr="00496FBA" w:rsidRDefault="0071451A" w:rsidP="00D31AE1">
      <w:pPr>
        <w:pStyle w:val="Bodytext"/>
        <w:rPr>
          <w:rFonts w:ascii="Times New Roman" w:hAnsi="Times New Roman"/>
          <w:sz w:val="24"/>
          <w:szCs w:val="24"/>
          <w:lang w:val="lt-LT"/>
        </w:rPr>
      </w:pPr>
      <w:r w:rsidRPr="00496FBA">
        <w:rPr>
          <w:rFonts w:ascii="Times New Roman" w:hAnsi="Times New Roman"/>
          <w:sz w:val="24"/>
          <w:szCs w:val="24"/>
          <w:lang w:val="lt-LT"/>
        </w:rPr>
        <w:lastRenderedPageBreak/>
        <w:t>1</w:t>
      </w:r>
      <w:r w:rsidR="00D31AE1" w:rsidRPr="00496FBA">
        <w:rPr>
          <w:rFonts w:ascii="Times New Roman" w:hAnsi="Times New Roman"/>
          <w:sz w:val="24"/>
          <w:szCs w:val="24"/>
          <w:lang w:val="lt-LT"/>
        </w:rPr>
        <w:t>6</w:t>
      </w:r>
      <w:r w:rsidRPr="00496FBA">
        <w:rPr>
          <w:rFonts w:ascii="Times New Roman" w:hAnsi="Times New Roman"/>
          <w:sz w:val="24"/>
          <w:szCs w:val="24"/>
          <w:lang w:val="lt-LT"/>
        </w:rPr>
        <w:t xml:space="preserve">.7. Komisijos narių atskirosios nuomonės </w:t>
      </w:r>
      <w:r w:rsidR="00AA57F9" w:rsidRPr="00496FBA">
        <w:rPr>
          <w:rFonts w:ascii="Times New Roman" w:hAnsi="Times New Roman"/>
          <w:sz w:val="24"/>
          <w:szCs w:val="24"/>
          <w:lang w:val="lt-LT"/>
        </w:rPr>
        <w:t>–</w:t>
      </w:r>
      <w:r w:rsidRPr="00496FBA">
        <w:rPr>
          <w:rFonts w:ascii="Times New Roman" w:hAnsi="Times New Roman"/>
          <w:sz w:val="24"/>
          <w:szCs w:val="24"/>
          <w:lang w:val="lt-LT"/>
        </w:rPr>
        <w:t xml:space="preserve"> per </w:t>
      </w:r>
      <w:r w:rsidR="0034520B" w:rsidRPr="00991C13">
        <w:rPr>
          <w:rFonts w:ascii="Times New Roman" w:hAnsi="Times New Roman"/>
          <w:sz w:val="24"/>
          <w:szCs w:val="24"/>
          <w:lang w:val="lt-LT"/>
        </w:rPr>
        <w:t>3 darbo dienas</w:t>
      </w:r>
      <w:r w:rsidR="0034520B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496FBA">
        <w:rPr>
          <w:rFonts w:ascii="Times New Roman" w:hAnsi="Times New Roman"/>
          <w:sz w:val="24"/>
          <w:szCs w:val="24"/>
          <w:lang w:val="lt-LT"/>
        </w:rPr>
        <w:t xml:space="preserve">nuo raštu išdėstytos </w:t>
      </w:r>
      <w:r w:rsidR="00D31AE1" w:rsidRPr="00496FBA">
        <w:rPr>
          <w:rFonts w:ascii="Times New Roman" w:hAnsi="Times New Roman"/>
          <w:sz w:val="24"/>
          <w:szCs w:val="24"/>
          <w:lang w:val="lt-LT"/>
        </w:rPr>
        <w:t>atskirosios nuomonės pateikimo;</w:t>
      </w:r>
    </w:p>
    <w:p w:rsidR="00D31AE1" w:rsidRDefault="0071451A" w:rsidP="00D31AE1">
      <w:pPr>
        <w:pStyle w:val="Bodytext"/>
        <w:rPr>
          <w:rFonts w:ascii="Times New Roman" w:hAnsi="Times New Roman"/>
          <w:sz w:val="24"/>
          <w:szCs w:val="24"/>
          <w:lang w:val="lt-LT"/>
        </w:rPr>
      </w:pPr>
      <w:r w:rsidRPr="00496FBA">
        <w:rPr>
          <w:rFonts w:ascii="Times New Roman" w:hAnsi="Times New Roman"/>
          <w:sz w:val="24"/>
          <w:szCs w:val="24"/>
          <w:lang w:val="lt-LT"/>
        </w:rPr>
        <w:t>1</w:t>
      </w:r>
      <w:r w:rsidR="00D31AE1" w:rsidRPr="00496FBA">
        <w:rPr>
          <w:rFonts w:ascii="Times New Roman" w:hAnsi="Times New Roman"/>
          <w:sz w:val="24"/>
          <w:szCs w:val="24"/>
          <w:lang w:val="lt-LT"/>
        </w:rPr>
        <w:t>6</w:t>
      </w:r>
      <w:r w:rsidRPr="00496FBA">
        <w:rPr>
          <w:rFonts w:ascii="Times New Roman" w:hAnsi="Times New Roman"/>
          <w:sz w:val="24"/>
          <w:szCs w:val="24"/>
          <w:lang w:val="lt-LT"/>
        </w:rPr>
        <w:t>.8. Administravimo subjektų priimti sprendimai (nutarimai, įsakymai) dėl patikrinimo išvadų ir nustatytų trūkumų šalinimo pr</w:t>
      </w:r>
      <w:r w:rsidR="00A2592C" w:rsidRPr="00496FBA">
        <w:rPr>
          <w:rFonts w:ascii="Times New Roman" w:hAnsi="Times New Roman"/>
          <w:sz w:val="24"/>
          <w:szCs w:val="24"/>
          <w:lang w:val="lt-LT"/>
        </w:rPr>
        <w:t xml:space="preserve">iemonių įgyvendinimo </w:t>
      </w:r>
      <w:r w:rsidR="00DC0321" w:rsidRPr="00496FBA">
        <w:rPr>
          <w:rFonts w:ascii="Times New Roman" w:hAnsi="Times New Roman"/>
          <w:sz w:val="24"/>
          <w:szCs w:val="24"/>
          <w:lang w:val="lt-LT"/>
        </w:rPr>
        <w:t xml:space="preserve">rezultatų </w:t>
      </w:r>
      <w:r w:rsidR="00AA57F9" w:rsidRPr="00496FBA">
        <w:rPr>
          <w:rFonts w:ascii="Times New Roman" w:hAnsi="Times New Roman"/>
          <w:sz w:val="24"/>
          <w:szCs w:val="24"/>
          <w:lang w:val="lt-LT"/>
        </w:rPr>
        <w:t>–</w:t>
      </w:r>
      <w:r w:rsidRPr="00496FBA">
        <w:rPr>
          <w:rFonts w:ascii="Times New Roman" w:hAnsi="Times New Roman"/>
          <w:sz w:val="24"/>
          <w:szCs w:val="24"/>
          <w:lang w:val="lt-LT"/>
        </w:rPr>
        <w:t xml:space="preserve"> per </w:t>
      </w:r>
      <w:r w:rsidR="0034520B" w:rsidRPr="00991C13">
        <w:rPr>
          <w:rFonts w:ascii="Times New Roman" w:hAnsi="Times New Roman"/>
          <w:sz w:val="24"/>
          <w:szCs w:val="24"/>
          <w:lang w:val="lt-LT"/>
        </w:rPr>
        <w:t>3 darbo dienas</w:t>
      </w:r>
      <w:r w:rsidR="0034520B" w:rsidRPr="00991C13">
        <w:rPr>
          <w:rFonts w:ascii="Times New Roman" w:hAnsi="Times New Roman"/>
          <w:strike/>
          <w:sz w:val="24"/>
          <w:szCs w:val="24"/>
          <w:lang w:val="lt-LT"/>
        </w:rPr>
        <w:t xml:space="preserve"> </w:t>
      </w:r>
      <w:r w:rsidR="00E03E87">
        <w:rPr>
          <w:rFonts w:ascii="Times New Roman" w:hAnsi="Times New Roman"/>
          <w:sz w:val="24"/>
          <w:szCs w:val="24"/>
          <w:lang w:val="lt-LT"/>
        </w:rPr>
        <w:t>nuo tokio sprendimo priėmimo;</w:t>
      </w:r>
    </w:p>
    <w:p w:rsidR="00E03E87" w:rsidRPr="00991C13" w:rsidRDefault="00E03E87" w:rsidP="00D31AE1">
      <w:pPr>
        <w:pStyle w:val="Bodytext"/>
        <w:rPr>
          <w:rFonts w:ascii="Times New Roman" w:hAnsi="Times New Roman"/>
          <w:sz w:val="24"/>
          <w:szCs w:val="24"/>
          <w:lang w:val="lt-LT"/>
        </w:rPr>
      </w:pPr>
      <w:r w:rsidRPr="00991C13">
        <w:rPr>
          <w:rFonts w:ascii="Times New Roman" w:hAnsi="Times New Roman"/>
          <w:sz w:val="24"/>
          <w:szCs w:val="24"/>
          <w:lang w:val="lt-LT"/>
        </w:rPr>
        <w:t>16.9. Teisėjų tarybos motyvuoti sprendimai, išnagrinėjus skundą dėl administravimo subjekto priimto sprendimo (nutarimo, įsakymo) – per 3 darbo dienas nuo tokio sprendimo priėmimo;</w:t>
      </w:r>
    </w:p>
    <w:p w:rsidR="009356CD" w:rsidRPr="00496FBA" w:rsidRDefault="00351287" w:rsidP="00D31AE1">
      <w:pPr>
        <w:pStyle w:val="Bodytext"/>
        <w:rPr>
          <w:rFonts w:ascii="Times New Roman" w:hAnsi="Times New Roman"/>
          <w:sz w:val="24"/>
          <w:szCs w:val="24"/>
        </w:rPr>
      </w:pPr>
      <w:r w:rsidRPr="00496FBA">
        <w:rPr>
          <w:rFonts w:ascii="Times New Roman" w:hAnsi="Times New Roman"/>
          <w:sz w:val="24"/>
          <w:szCs w:val="24"/>
        </w:rPr>
        <w:t>1</w:t>
      </w:r>
      <w:r w:rsidR="00D31AE1" w:rsidRPr="00496FBA">
        <w:rPr>
          <w:rFonts w:ascii="Times New Roman" w:hAnsi="Times New Roman"/>
          <w:sz w:val="24"/>
          <w:szCs w:val="24"/>
        </w:rPr>
        <w:t>6</w:t>
      </w:r>
      <w:r w:rsidR="007B01DC">
        <w:rPr>
          <w:rFonts w:ascii="Times New Roman" w:hAnsi="Times New Roman"/>
          <w:sz w:val="24"/>
          <w:szCs w:val="24"/>
        </w:rPr>
        <w:t>.10</w:t>
      </w:r>
      <w:r w:rsidRPr="00496FB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96FBA">
        <w:rPr>
          <w:rFonts w:ascii="Times New Roman" w:hAnsi="Times New Roman"/>
          <w:sz w:val="24"/>
          <w:szCs w:val="24"/>
        </w:rPr>
        <w:t>Kiti</w:t>
      </w:r>
      <w:proofErr w:type="spellEnd"/>
      <w:r w:rsidRPr="00496F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6FBA">
        <w:rPr>
          <w:rFonts w:ascii="Times New Roman" w:hAnsi="Times New Roman"/>
          <w:sz w:val="24"/>
          <w:szCs w:val="24"/>
        </w:rPr>
        <w:t>duomenys</w:t>
      </w:r>
      <w:proofErr w:type="spellEnd"/>
      <w:r w:rsidRPr="00496FBA">
        <w:rPr>
          <w:rFonts w:ascii="Times New Roman" w:hAnsi="Times New Roman"/>
          <w:sz w:val="24"/>
          <w:szCs w:val="24"/>
        </w:rPr>
        <w:t xml:space="preserve"> – per </w:t>
      </w:r>
      <w:r w:rsidR="0034520B" w:rsidRPr="00991C13">
        <w:rPr>
          <w:rFonts w:ascii="Times New Roman" w:hAnsi="Times New Roman"/>
          <w:sz w:val="24"/>
          <w:szCs w:val="24"/>
          <w:lang w:val="lt-LT"/>
        </w:rPr>
        <w:t>3 darbo dienas</w:t>
      </w:r>
      <w:r w:rsidR="0034520B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Pr="00496FBA">
        <w:rPr>
          <w:rFonts w:ascii="Times New Roman" w:hAnsi="Times New Roman"/>
          <w:sz w:val="24"/>
          <w:szCs w:val="24"/>
        </w:rPr>
        <w:t>nuo</w:t>
      </w:r>
      <w:proofErr w:type="spellEnd"/>
      <w:r w:rsidRPr="00496F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6FBA">
        <w:rPr>
          <w:rFonts w:ascii="Times New Roman" w:hAnsi="Times New Roman"/>
          <w:sz w:val="24"/>
          <w:szCs w:val="24"/>
        </w:rPr>
        <w:t>duomenų</w:t>
      </w:r>
      <w:proofErr w:type="spellEnd"/>
      <w:r w:rsidRPr="00496F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6FBA">
        <w:rPr>
          <w:rFonts w:ascii="Times New Roman" w:hAnsi="Times New Roman"/>
          <w:sz w:val="24"/>
          <w:szCs w:val="24"/>
        </w:rPr>
        <w:t>atsiradimo</w:t>
      </w:r>
      <w:proofErr w:type="spellEnd"/>
      <w:r w:rsidRPr="00496F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6FBA">
        <w:rPr>
          <w:rFonts w:ascii="Times New Roman" w:hAnsi="Times New Roman"/>
          <w:sz w:val="24"/>
          <w:szCs w:val="24"/>
        </w:rPr>
        <w:t>ar</w:t>
      </w:r>
      <w:proofErr w:type="spellEnd"/>
      <w:r w:rsidRPr="00496F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6FBA">
        <w:rPr>
          <w:rFonts w:ascii="Times New Roman" w:hAnsi="Times New Roman"/>
          <w:sz w:val="24"/>
          <w:szCs w:val="24"/>
        </w:rPr>
        <w:t>pasikeitimo</w:t>
      </w:r>
      <w:proofErr w:type="spellEnd"/>
      <w:r w:rsidRPr="00496FBA">
        <w:rPr>
          <w:rFonts w:ascii="Times New Roman" w:hAnsi="Times New Roman"/>
          <w:sz w:val="24"/>
          <w:szCs w:val="24"/>
        </w:rPr>
        <w:t>.</w:t>
      </w:r>
    </w:p>
    <w:p w:rsidR="00351287" w:rsidRPr="00496FBA" w:rsidRDefault="00351287" w:rsidP="00351287">
      <w:pPr>
        <w:ind w:right="175" w:firstLine="510"/>
        <w:jc w:val="both"/>
        <w:rPr>
          <w:lang w:eastAsia="lt-LT"/>
        </w:rPr>
      </w:pPr>
    </w:p>
    <w:p w:rsidR="00EF2D55" w:rsidRPr="00496FBA" w:rsidRDefault="00AA57F9" w:rsidP="00EB1662">
      <w:pPr>
        <w:ind w:firstLine="720"/>
        <w:jc w:val="center"/>
        <w:rPr>
          <w:b/>
          <w:lang w:eastAsia="lt-LT"/>
        </w:rPr>
      </w:pPr>
      <w:r w:rsidRPr="00496FBA">
        <w:rPr>
          <w:b/>
          <w:lang w:eastAsia="lt-LT"/>
        </w:rPr>
        <w:t>V</w:t>
      </w:r>
      <w:r w:rsidR="00453D71">
        <w:rPr>
          <w:b/>
          <w:lang w:eastAsia="lt-LT"/>
        </w:rPr>
        <w:t>I</w:t>
      </w:r>
      <w:r w:rsidRPr="00496FBA">
        <w:rPr>
          <w:b/>
          <w:lang w:eastAsia="lt-LT"/>
        </w:rPr>
        <w:t xml:space="preserve">. </w:t>
      </w:r>
      <w:r w:rsidR="00EF2D55" w:rsidRPr="00496FBA">
        <w:rPr>
          <w:b/>
          <w:lang w:eastAsia="lt-LT"/>
        </w:rPr>
        <w:t>REGISTRO DUOMENŲ IR DOKUMENTŲ TEIKIMAS</w:t>
      </w:r>
    </w:p>
    <w:p w:rsidR="00EF2D55" w:rsidRPr="00496FBA" w:rsidRDefault="00EF2D55" w:rsidP="00EB1662">
      <w:pPr>
        <w:ind w:firstLine="720"/>
        <w:jc w:val="center"/>
        <w:rPr>
          <w:lang w:eastAsia="lt-LT"/>
        </w:rPr>
      </w:pPr>
    </w:p>
    <w:p w:rsidR="00EF2D55" w:rsidRPr="00496FBA" w:rsidRDefault="00661A01" w:rsidP="00EB1662">
      <w:pPr>
        <w:ind w:firstLine="510"/>
        <w:jc w:val="both"/>
        <w:rPr>
          <w:lang w:eastAsia="lt-LT"/>
        </w:rPr>
      </w:pPr>
      <w:r w:rsidRPr="00496FBA">
        <w:rPr>
          <w:lang w:eastAsia="lt-LT"/>
        </w:rPr>
        <w:t>1</w:t>
      </w:r>
      <w:r w:rsidR="00D31AE1" w:rsidRPr="00496FBA">
        <w:rPr>
          <w:lang w:eastAsia="lt-LT"/>
        </w:rPr>
        <w:t>7</w:t>
      </w:r>
      <w:r w:rsidRPr="00496FBA">
        <w:rPr>
          <w:lang w:eastAsia="lt-LT"/>
        </w:rPr>
        <w:t xml:space="preserve">. </w:t>
      </w:r>
      <w:r w:rsidR="00EF2D55" w:rsidRPr="00496FBA">
        <w:rPr>
          <w:lang w:eastAsia="lt-LT"/>
        </w:rPr>
        <w:t>Registr</w:t>
      </w:r>
      <w:r w:rsidR="001E3AC3" w:rsidRPr="00496FBA">
        <w:rPr>
          <w:lang w:eastAsia="lt-LT"/>
        </w:rPr>
        <w:t>o duomenys naudojami teismų administravimo (vidinio ir išorinio) tikslais.</w:t>
      </w:r>
    </w:p>
    <w:p w:rsidR="00D31AE1" w:rsidRPr="00496FBA" w:rsidRDefault="00661A01" w:rsidP="00EB1662">
      <w:pPr>
        <w:ind w:firstLine="510"/>
        <w:jc w:val="both"/>
        <w:rPr>
          <w:lang w:eastAsia="lt-LT"/>
        </w:rPr>
      </w:pPr>
      <w:r w:rsidRPr="00496FBA">
        <w:rPr>
          <w:lang w:eastAsia="lt-LT"/>
        </w:rPr>
        <w:t>1</w:t>
      </w:r>
      <w:r w:rsidR="00D31AE1" w:rsidRPr="00496FBA">
        <w:rPr>
          <w:lang w:eastAsia="lt-LT"/>
        </w:rPr>
        <w:t>8</w:t>
      </w:r>
      <w:r w:rsidRPr="00496FBA">
        <w:rPr>
          <w:lang w:eastAsia="lt-LT"/>
        </w:rPr>
        <w:t xml:space="preserve">. </w:t>
      </w:r>
      <w:r w:rsidR="0003787D" w:rsidRPr="00496FBA">
        <w:rPr>
          <w:lang w:eastAsia="lt-LT"/>
        </w:rPr>
        <w:t>Registro duomenys ir dokumentai gali būti teikiami teismų savivaldos institucijoms, Nuolatinei teis</w:t>
      </w:r>
      <w:r w:rsidR="00702793" w:rsidRPr="00496FBA">
        <w:rPr>
          <w:lang w:eastAsia="lt-LT"/>
        </w:rPr>
        <w:t xml:space="preserve">ėjų veiklos vertinimo komisijai, </w:t>
      </w:r>
      <w:r w:rsidR="00EF2D55" w:rsidRPr="00496FBA">
        <w:rPr>
          <w:lang w:eastAsia="lt-LT"/>
        </w:rPr>
        <w:t xml:space="preserve">vidinio ir išorinio teismų </w:t>
      </w:r>
      <w:r w:rsidR="00F63D23" w:rsidRPr="00496FBA">
        <w:rPr>
          <w:lang w:eastAsia="lt-LT"/>
        </w:rPr>
        <w:t xml:space="preserve">administravimo subjektų sudarytoms </w:t>
      </w:r>
      <w:r w:rsidR="0003787D" w:rsidRPr="00496FBA">
        <w:rPr>
          <w:lang w:eastAsia="lt-LT"/>
        </w:rPr>
        <w:t>komisijoms</w:t>
      </w:r>
      <w:r w:rsidR="00D31AE1" w:rsidRPr="00496FBA">
        <w:rPr>
          <w:lang w:eastAsia="lt-LT"/>
        </w:rPr>
        <w:t xml:space="preserve">, taip pat Respublikos Prezidento kanceliarijai. </w:t>
      </w:r>
    </w:p>
    <w:p w:rsidR="00D92B4D" w:rsidRPr="00496FBA" w:rsidRDefault="00D31AE1" w:rsidP="00351287">
      <w:pPr>
        <w:ind w:firstLine="510"/>
        <w:jc w:val="both"/>
        <w:rPr>
          <w:lang w:eastAsia="lt-LT"/>
        </w:rPr>
      </w:pPr>
      <w:r w:rsidRPr="00496FBA">
        <w:rPr>
          <w:bCs/>
          <w:color w:val="000000"/>
          <w:lang w:eastAsia="lt-LT"/>
        </w:rPr>
        <w:t>19</w:t>
      </w:r>
      <w:r w:rsidR="00351287" w:rsidRPr="00496FBA">
        <w:rPr>
          <w:bCs/>
          <w:color w:val="000000"/>
          <w:lang w:eastAsia="lt-LT"/>
        </w:rPr>
        <w:t xml:space="preserve">. </w:t>
      </w:r>
      <w:r w:rsidR="00C14A8A" w:rsidRPr="00496FBA">
        <w:rPr>
          <w:bCs/>
          <w:color w:val="000000"/>
          <w:lang w:eastAsia="lt-LT"/>
        </w:rPr>
        <w:t xml:space="preserve">Registro duomenis ir dokumentus </w:t>
      </w:r>
      <w:r w:rsidR="00351287" w:rsidRPr="00496FBA">
        <w:rPr>
          <w:bCs/>
          <w:color w:val="000000"/>
          <w:lang w:eastAsia="lt-LT"/>
        </w:rPr>
        <w:t>Nuostatų 1</w:t>
      </w:r>
      <w:r w:rsidRPr="00496FBA">
        <w:rPr>
          <w:bCs/>
          <w:color w:val="000000"/>
          <w:lang w:eastAsia="lt-LT"/>
        </w:rPr>
        <w:t>8</w:t>
      </w:r>
      <w:r w:rsidR="00351287" w:rsidRPr="00496FBA">
        <w:rPr>
          <w:bCs/>
          <w:color w:val="000000"/>
          <w:lang w:eastAsia="lt-LT"/>
        </w:rPr>
        <w:t xml:space="preserve"> punkte nurodytiems asmenims </w:t>
      </w:r>
      <w:r w:rsidR="006D447F" w:rsidRPr="00496FBA">
        <w:rPr>
          <w:bCs/>
          <w:color w:val="000000"/>
          <w:lang w:eastAsia="lt-LT"/>
        </w:rPr>
        <w:t xml:space="preserve">jų prašymu </w:t>
      </w:r>
      <w:r w:rsidR="00C14A8A" w:rsidRPr="00496FBA">
        <w:rPr>
          <w:bCs/>
          <w:color w:val="000000"/>
          <w:lang w:eastAsia="lt-LT"/>
        </w:rPr>
        <w:t xml:space="preserve">teikia </w:t>
      </w:r>
      <w:r w:rsidR="00351287" w:rsidRPr="00496FBA">
        <w:rPr>
          <w:lang w:eastAsia="lt-LT"/>
        </w:rPr>
        <w:t>Administracija</w:t>
      </w:r>
      <w:r w:rsidR="00C14A8A" w:rsidRPr="00496FBA">
        <w:rPr>
          <w:lang w:eastAsia="lt-LT"/>
        </w:rPr>
        <w:t>.</w:t>
      </w:r>
    </w:p>
    <w:p w:rsidR="00C14A8A" w:rsidRPr="00496FBA" w:rsidRDefault="00C14A8A" w:rsidP="00EB1662">
      <w:pPr>
        <w:ind w:firstLine="720"/>
        <w:jc w:val="both"/>
        <w:rPr>
          <w:bCs/>
          <w:color w:val="000000"/>
          <w:lang w:eastAsia="lt-LT"/>
        </w:rPr>
      </w:pPr>
    </w:p>
    <w:p w:rsidR="00EF2D55" w:rsidRPr="00496FBA" w:rsidRDefault="00351287" w:rsidP="00EB1662">
      <w:pPr>
        <w:ind w:firstLine="720"/>
        <w:jc w:val="center"/>
        <w:rPr>
          <w:b/>
          <w:lang w:eastAsia="lt-LT"/>
        </w:rPr>
      </w:pPr>
      <w:r w:rsidRPr="00496FBA">
        <w:rPr>
          <w:b/>
          <w:lang w:eastAsia="lt-LT"/>
        </w:rPr>
        <w:t>V</w:t>
      </w:r>
      <w:r w:rsidR="00453D71">
        <w:rPr>
          <w:b/>
          <w:lang w:eastAsia="lt-LT"/>
        </w:rPr>
        <w:t>I</w:t>
      </w:r>
      <w:r w:rsidRPr="00496FBA">
        <w:rPr>
          <w:b/>
          <w:lang w:eastAsia="lt-LT"/>
        </w:rPr>
        <w:t xml:space="preserve">I. </w:t>
      </w:r>
      <w:r w:rsidR="00EF2D55" w:rsidRPr="00496FBA">
        <w:rPr>
          <w:b/>
          <w:lang w:eastAsia="lt-LT"/>
        </w:rPr>
        <w:t>BAIGIAMOSIOS NUOSTATOS</w:t>
      </w:r>
    </w:p>
    <w:p w:rsidR="00EF2D55" w:rsidRPr="00496FBA" w:rsidRDefault="00EF2D55" w:rsidP="00EB1662">
      <w:pPr>
        <w:ind w:firstLine="720"/>
        <w:jc w:val="center"/>
        <w:rPr>
          <w:b/>
          <w:lang w:eastAsia="lt-LT"/>
        </w:rPr>
      </w:pPr>
    </w:p>
    <w:p w:rsidR="00EF2D55" w:rsidRPr="00496FBA" w:rsidRDefault="00351287" w:rsidP="00351287">
      <w:pPr>
        <w:ind w:firstLine="510"/>
        <w:jc w:val="both"/>
        <w:rPr>
          <w:lang w:eastAsia="lt-LT"/>
        </w:rPr>
      </w:pPr>
      <w:r w:rsidRPr="00496FBA">
        <w:rPr>
          <w:lang w:eastAsia="lt-LT"/>
        </w:rPr>
        <w:t>2</w:t>
      </w:r>
      <w:r w:rsidR="00F23663" w:rsidRPr="00496FBA">
        <w:rPr>
          <w:lang w:eastAsia="lt-LT"/>
        </w:rPr>
        <w:t>0</w:t>
      </w:r>
      <w:r w:rsidRPr="00496FBA">
        <w:rPr>
          <w:lang w:eastAsia="lt-LT"/>
        </w:rPr>
        <w:t xml:space="preserve">. </w:t>
      </w:r>
      <w:r w:rsidR="00EF2D55" w:rsidRPr="00496FBA">
        <w:rPr>
          <w:lang w:eastAsia="lt-LT"/>
        </w:rPr>
        <w:t xml:space="preserve">Registras pertvarkomas ar naikinamas jo steigėjos </w:t>
      </w:r>
      <w:r w:rsidR="00D31AE1" w:rsidRPr="00496FBA">
        <w:rPr>
          <w:lang w:eastAsia="lt-LT"/>
        </w:rPr>
        <w:t xml:space="preserve">– </w:t>
      </w:r>
      <w:r w:rsidR="00EF2D55" w:rsidRPr="00496FBA">
        <w:rPr>
          <w:lang w:eastAsia="lt-LT"/>
        </w:rPr>
        <w:t>Teisėjų tarybos sprendimu.</w:t>
      </w:r>
    </w:p>
    <w:p w:rsidR="002E5D25" w:rsidRPr="00496FBA" w:rsidRDefault="002E5D25" w:rsidP="00351287">
      <w:pPr>
        <w:ind w:firstLine="510"/>
        <w:jc w:val="both"/>
        <w:rPr>
          <w:lang w:eastAsia="lt-LT"/>
        </w:rPr>
      </w:pPr>
      <w:r w:rsidRPr="00496FBA">
        <w:rPr>
          <w:lang w:eastAsia="lt-LT"/>
        </w:rPr>
        <w:t>2</w:t>
      </w:r>
      <w:r w:rsidR="00F23663" w:rsidRPr="00496FBA">
        <w:rPr>
          <w:lang w:eastAsia="lt-LT"/>
        </w:rPr>
        <w:t>1</w:t>
      </w:r>
      <w:r w:rsidRPr="00496FBA">
        <w:rPr>
          <w:lang w:eastAsia="lt-LT"/>
        </w:rPr>
        <w:t>. Už registro duomenų tikslumą atsako duomenų t</w:t>
      </w:r>
      <w:r w:rsidR="00D31AE1" w:rsidRPr="00496FBA">
        <w:rPr>
          <w:lang w:eastAsia="lt-LT"/>
        </w:rPr>
        <w:t>ei</w:t>
      </w:r>
      <w:r w:rsidRPr="00496FBA">
        <w:rPr>
          <w:lang w:eastAsia="lt-LT"/>
        </w:rPr>
        <w:t>kėjai.</w:t>
      </w:r>
    </w:p>
    <w:p w:rsidR="00351287" w:rsidRPr="00496FBA" w:rsidRDefault="00351287" w:rsidP="00351287">
      <w:pPr>
        <w:ind w:firstLine="510"/>
        <w:jc w:val="both"/>
        <w:rPr>
          <w:lang w:eastAsia="lt-LT"/>
        </w:rPr>
      </w:pPr>
      <w:r w:rsidRPr="00496FBA">
        <w:rPr>
          <w:lang w:eastAsia="lt-LT"/>
        </w:rPr>
        <w:t>2</w:t>
      </w:r>
      <w:r w:rsidR="00F23663" w:rsidRPr="00496FBA">
        <w:rPr>
          <w:lang w:eastAsia="lt-LT"/>
        </w:rPr>
        <w:t>2</w:t>
      </w:r>
      <w:r w:rsidRPr="00496FBA">
        <w:rPr>
          <w:lang w:eastAsia="lt-LT"/>
        </w:rPr>
        <w:t xml:space="preserve">. Už registro duomenų saugą atsako </w:t>
      </w:r>
      <w:r w:rsidR="002E5D25" w:rsidRPr="00496FBA">
        <w:rPr>
          <w:lang w:eastAsia="lt-LT"/>
        </w:rPr>
        <w:t>Administracija</w:t>
      </w:r>
      <w:r w:rsidR="0088044C" w:rsidRPr="00496FBA">
        <w:rPr>
          <w:lang w:eastAsia="lt-LT"/>
        </w:rPr>
        <w:t>.</w:t>
      </w:r>
    </w:p>
    <w:p w:rsidR="0022097E" w:rsidRPr="00496FBA" w:rsidRDefault="00351287" w:rsidP="00351287">
      <w:pPr>
        <w:ind w:firstLine="510"/>
        <w:jc w:val="both"/>
        <w:rPr>
          <w:lang w:eastAsia="lt-LT"/>
        </w:rPr>
      </w:pPr>
      <w:r w:rsidRPr="00496FBA">
        <w:t>2</w:t>
      </w:r>
      <w:r w:rsidR="00F23663" w:rsidRPr="00496FBA">
        <w:t>3</w:t>
      </w:r>
      <w:r w:rsidRPr="00496FBA">
        <w:t xml:space="preserve">. </w:t>
      </w:r>
      <w:r w:rsidR="00EF2D55" w:rsidRPr="00496FBA">
        <w:t>Registr</w:t>
      </w:r>
      <w:r w:rsidR="0088044C" w:rsidRPr="00496FBA">
        <w:t>o</w:t>
      </w:r>
      <w:r w:rsidR="00EF2D55" w:rsidRPr="00496FBA">
        <w:t xml:space="preserve"> tvarkymo įstaig</w:t>
      </w:r>
      <w:r w:rsidR="00D31AE1" w:rsidRPr="00496FBA">
        <w:t xml:space="preserve">a, </w:t>
      </w:r>
      <w:r w:rsidR="005B3D53">
        <w:t xml:space="preserve">duomenų teikėjai, </w:t>
      </w:r>
      <w:r w:rsidR="00EF2D55" w:rsidRPr="00496FBA">
        <w:t>kiti juridiniai ir fiziniai asmenys, pažeidę š</w:t>
      </w:r>
      <w:r w:rsidR="00D92B4D" w:rsidRPr="00496FBA">
        <w:t>iuos nuostatus,</w:t>
      </w:r>
      <w:r w:rsidR="00EF2D55" w:rsidRPr="00496FBA">
        <w:t xml:space="preserve"> atsako </w:t>
      </w:r>
      <w:r w:rsidR="00D31AE1" w:rsidRPr="00496FBA">
        <w:t xml:space="preserve">teisės aktų </w:t>
      </w:r>
      <w:r w:rsidR="00EF2D55" w:rsidRPr="00496FBA">
        <w:t>nustatyta tvarka</w:t>
      </w:r>
      <w:r w:rsidR="00D92B4D" w:rsidRPr="00496FBA">
        <w:t>.</w:t>
      </w:r>
    </w:p>
    <w:sectPr w:rsidR="0022097E" w:rsidRPr="00496FBA" w:rsidSect="006B018E">
      <w:headerReference w:type="default" r:id="rId8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EDF" w:rsidRDefault="00EB7EDF">
      <w:r>
        <w:separator/>
      </w:r>
    </w:p>
  </w:endnote>
  <w:endnote w:type="continuationSeparator" w:id="0">
    <w:p w:rsidR="00EB7EDF" w:rsidRDefault="00EB7E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EDF" w:rsidRDefault="00EB7EDF">
      <w:r>
        <w:separator/>
      </w:r>
    </w:p>
  </w:footnote>
  <w:footnote w:type="continuationSeparator" w:id="0">
    <w:p w:rsidR="00EB7EDF" w:rsidRDefault="00EB7E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E4B" w:rsidRDefault="00F34FC7">
    <w:pPr>
      <w:pStyle w:val="Antrats"/>
      <w:jc w:val="center"/>
    </w:pPr>
    <w:fldSimple w:instr="PAGE   \* MERGEFORMAT">
      <w:r w:rsidR="008C03DA">
        <w:rPr>
          <w:noProof/>
        </w:rPr>
        <w:t>2</w:t>
      </w:r>
    </w:fldSimple>
  </w:p>
  <w:p w:rsidR="00260E4B" w:rsidRDefault="00260E4B">
    <w:pPr>
      <w:pStyle w:val="Antrats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C09D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B049B4"/>
    <w:multiLevelType w:val="hybridMultilevel"/>
    <w:tmpl w:val="BD6C8DA2"/>
    <w:lvl w:ilvl="0" w:tplc="08A62F1C">
      <w:start w:val="1"/>
      <w:numFmt w:val="decimal"/>
      <w:lvlText w:val="%1."/>
      <w:lvlJc w:val="left"/>
      <w:pPr>
        <w:tabs>
          <w:tab w:val="num" w:pos="2320"/>
        </w:tabs>
        <w:ind w:left="2320" w:hanging="1185"/>
      </w:pPr>
      <w:rPr>
        <w:b w:val="0"/>
        <w:color w:val="auto"/>
      </w:rPr>
    </w:lvl>
    <w:lvl w:ilvl="1" w:tplc="BED6BAA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0FC37A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1C41EF4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E104F12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420CD7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9B2046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67E839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ED2BCD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1418011E"/>
    <w:multiLevelType w:val="hybridMultilevel"/>
    <w:tmpl w:val="99DAD77E"/>
    <w:lvl w:ilvl="0" w:tplc="D8F26056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C9954FE"/>
    <w:multiLevelType w:val="multilevel"/>
    <w:tmpl w:val="4934CF7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48"/>
        </w:tabs>
        <w:ind w:left="18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56"/>
        </w:tabs>
        <w:ind w:left="22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24"/>
        </w:tabs>
        <w:ind w:left="30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00"/>
        </w:tabs>
        <w:ind w:left="42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8"/>
        </w:tabs>
        <w:ind w:left="46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76"/>
        </w:tabs>
        <w:ind w:left="5376" w:hanging="1800"/>
      </w:pPr>
      <w:rPr>
        <w:rFonts w:hint="default"/>
      </w:rPr>
    </w:lvl>
  </w:abstractNum>
  <w:abstractNum w:abstractNumId="4">
    <w:nsid w:val="1E75373C"/>
    <w:multiLevelType w:val="multilevel"/>
    <w:tmpl w:val="4ECEAAC8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1211"/>
        </w:tabs>
        <w:ind w:left="0" w:firstLine="851"/>
      </w:pPr>
      <w:rPr>
        <w:b w:val="0"/>
        <w:i w:val="0"/>
        <w:sz w:val="24"/>
      </w:rPr>
    </w:lvl>
    <w:lvl w:ilvl="2">
      <w:start w:val="1"/>
      <w:numFmt w:val="none"/>
      <w:isLgl/>
      <w:lvlText w:val="%1.%2.1"/>
      <w:lvlJc w:val="left"/>
      <w:pPr>
        <w:tabs>
          <w:tab w:val="num" w:pos="1854"/>
        </w:tabs>
        <w:ind w:left="1440" w:hanging="306"/>
      </w:pPr>
      <w:rPr>
        <w:rFonts w:hint="default"/>
      </w:rPr>
    </w:lvl>
    <w:lvl w:ilvl="3">
      <w:start w:val="1"/>
      <w:numFmt w:val="decimal"/>
      <w:isLgl/>
      <w:lvlText w:val="%1.%2.%4."/>
      <w:lvlJc w:val="left"/>
      <w:pPr>
        <w:tabs>
          <w:tab w:val="num" w:pos="2138"/>
        </w:tabs>
        <w:ind w:left="851" w:firstLine="56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5">
    <w:nsid w:val="303C1962"/>
    <w:multiLevelType w:val="singleLevel"/>
    <w:tmpl w:val="C0343A50"/>
    <w:lvl w:ilvl="0">
      <w:start w:val="1"/>
      <w:numFmt w:val="upperRoman"/>
      <w:lvlText w:val="%1."/>
      <w:lvlJc w:val="left"/>
      <w:pPr>
        <w:tabs>
          <w:tab w:val="num" w:pos="777"/>
        </w:tabs>
        <w:ind w:left="340" w:hanging="283"/>
      </w:pPr>
      <w:rPr>
        <w:rFonts w:hint="default"/>
      </w:rPr>
    </w:lvl>
  </w:abstractNum>
  <w:abstractNum w:abstractNumId="6">
    <w:nsid w:val="31BD5B95"/>
    <w:multiLevelType w:val="multilevel"/>
    <w:tmpl w:val="617EA4E4"/>
    <w:lvl w:ilvl="0">
      <w:start w:val="17"/>
      <w:numFmt w:val="decimal"/>
      <w:lvlText w:val="%1."/>
      <w:lvlJc w:val="left"/>
      <w:pPr>
        <w:tabs>
          <w:tab w:val="num" w:pos="672"/>
        </w:tabs>
        <w:ind w:left="67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84"/>
        </w:tabs>
        <w:ind w:left="0" w:firstLine="62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48"/>
        </w:tabs>
        <w:ind w:left="18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56"/>
        </w:tabs>
        <w:ind w:left="22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24"/>
        </w:tabs>
        <w:ind w:left="30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00"/>
        </w:tabs>
        <w:ind w:left="42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8"/>
        </w:tabs>
        <w:ind w:left="46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76"/>
        </w:tabs>
        <w:ind w:left="5376" w:hanging="1800"/>
      </w:pPr>
      <w:rPr>
        <w:rFonts w:hint="default"/>
      </w:rPr>
    </w:lvl>
  </w:abstractNum>
  <w:abstractNum w:abstractNumId="7">
    <w:nsid w:val="32BC238E"/>
    <w:multiLevelType w:val="multilevel"/>
    <w:tmpl w:val="4ECEAAC8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1211"/>
        </w:tabs>
        <w:ind w:left="0" w:firstLine="851"/>
      </w:pPr>
      <w:rPr>
        <w:b w:val="0"/>
        <w:i w:val="0"/>
        <w:sz w:val="24"/>
      </w:rPr>
    </w:lvl>
    <w:lvl w:ilvl="2">
      <w:start w:val="1"/>
      <w:numFmt w:val="none"/>
      <w:isLgl/>
      <w:lvlText w:val="%1.%2.1"/>
      <w:lvlJc w:val="left"/>
      <w:pPr>
        <w:tabs>
          <w:tab w:val="num" w:pos="1854"/>
        </w:tabs>
        <w:ind w:left="1440" w:hanging="306"/>
      </w:pPr>
      <w:rPr>
        <w:rFonts w:hint="default"/>
      </w:rPr>
    </w:lvl>
    <w:lvl w:ilvl="3">
      <w:start w:val="1"/>
      <w:numFmt w:val="decimal"/>
      <w:isLgl/>
      <w:lvlText w:val="%1.%2.%4."/>
      <w:lvlJc w:val="left"/>
      <w:pPr>
        <w:tabs>
          <w:tab w:val="num" w:pos="2138"/>
        </w:tabs>
        <w:ind w:left="851" w:firstLine="56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8">
    <w:nsid w:val="35A94285"/>
    <w:multiLevelType w:val="multilevel"/>
    <w:tmpl w:val="8D44F408"/>
    <w:lvl w:ilvl="0">
      <w:start w:val="3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tabs>
          <w:tab w:val="num" w:pos="984"/>
        </w:tabs>
        <w:ind w:left="0" w:firstLine="624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9">
    <w:nsid w:val="37EA4DC8"/>
    <w:multiLevelType w:val="multilevel"/>
    <w:tmpl w:val="677EDC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0">
    <w:nsid w:val="439F7489"/>
    <w:multiLevelType w:val="singleLevel"/>
    <w:tmpl w:val="EF1CCE32"/>
    <w:lvl w:ilvl="0">
      <w:start w:val="7"/>
      <w:numFmt w:val="bullet"/>
      <w:lvlText w:val="-"/>
      <w:lvlJc w:val="left"/>
      <w:pPr>
        <w:tabs>
          <w:tab w:val="num" w:pos="672"/>
        </w:tabs>
        <w:ind w:left="672" w:hanging="360"/>
      </w:pPr>
      <w:rPr>
        <w:rFonts w:hint="default"/>
      </w:rPr>
    </w:lvl>
  </w:abstractNum>
  <w:abstractNum w:abstractNumId="11">
    <w:nsid w:val="4B6A6E5D"/>
    <w:multiLevelType w:val="multilevel"/>
    <w:tmpl w:val="7C5C6C4A"/>
    <w:lvl w:ilvl="0">
      <w:start w:val="23"/>
      <w:numFmt w:val="decimal"/>
      <w:lvlText w:val="%1."/>
      <w:lvlJc w:val="left"/>
      <w:pPr>
        <w:tabs>
          <w:tab w:val="num" w:pos="672"/>
        </w:tabs>
        <w:ind w:left="67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84"/>
        </w:tabs>
        <w:ind w:left="0" w:firstLine="62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48"/>
        </w:tabs>
        <w:ind w:left="18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56"/>
        </w:tabs>
        <w:ind w:left="22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24"/>
        </w:tabs>
        <w:ind w:left="30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00"/>
        </w:tabs>
        <w:ind w:left="42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8"/>
        </w:tabs>
        <w:ind w:left="46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76"/>
        </w:tabs>
        <w:ind w:left="5376" w:hanging="1800"/>
      </w:pPr>
      <w:rPr>
        <w:rFonts w:hint="default"/>
      </w:rPr>
    </w:lvl>
  </w:abstractNum>
  <w:abstractNum w:abstractNumId="12">
    <w:nsid w:val="4C180532"/>
    <w:multiLevelType w:val="multilevel"/>
    <w:tmpl w:val="EB968E7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96" w:hanging="1800"/>
      </w:pPr>
      <w:rPr>
        <w:rFonts w:hint="default"/>
      </w:rPr>
    </w:lvl>
  </w:abstractNum>
  <w:abstractNum w:abstractNumId="13">
    <w:nsid w:val="515C7474"/>
    <w:multiLevelType w:val="multilevel"/>
    <w:tmpl w:val="C068CF42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1211"/>
        </w:tabs>
        <w:ind w:left="0" w:firstLine="851"/>
      </w:pPr>
      <w:rPr>
        <w:b w:val="0"/>
        <w:i w:val="0"/>
        <w:sz w:val="24"/>
      </w:rPr>
    </w:lvl>
    <w:lvl w:ilvl="2">
      <w:start w:val="1"/>
      <w:numFmt w:val="none"/>
      <w:isLgl/>
      <w:lvlText w:val="%1.%2.1"/>
      <w:lvlJc w:val="left"/>
      <w:pPr>
        <w:tabs>
          <w:tab w:val="num" w:pos="1854"/>
        </w:tabs>
        <w:ind w:left="1440" w:hanging="306"/>
      </w:pPr>
      <w:rPr>
        <w:rFonts w:hint="default"/>
      </w:rPr>
    </w:lvl>
    <w:lvl w:ilvl="3">
      <w:start w:val="1"/>
      <w:numFmt w:val="decimal"/>
      <w:isLgl/>
      <w:lvlText w:val="%1.%2.%4."/>
      <w:lvlJc w:val="left"/>
      <w:pPr>
        <w:tabs>
          <w:tab w:val="num" w:pos="2138"/>
        </w:tabs>
        <w:ind w:left="851" w:firstLine="56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4">
    <w:nsid w:val="52153470"/>
    <w:multiLevelType w:val="singleLevel"/>
    <w:tmpl w:val="2A82090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5">
    <w:nsid w:val="5222223D"/>
    <w:multiLevelType w:val="multilevel"/>
    <w:tmpl w:val="F2A0A4F4"/>
    <w:lvl w:ilvl="0">
      <w:start w:val="18"/>
      <w:numFmt w:val="decimal"/>
      <w:lvlText w:val="%1."/>
      <w:lvlJc w:val="left"/>
      <w:pPr>
        <w:tabs>
          <w:tab w:val="num" w:pos="672"/>
        </w:tabs>
        <w:ind w:left="67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84"/>
        </w:tabs>
        <w:ind w:left="0" w:firstLine="62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48"/>
        </w:tabs>
        <w:ind w:left="18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56"/>
        </w:tabs>
        <w:ind w:left="22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24"/>
        </w:tabs>
        <w:ind w:left="30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00"/>
        </w:tabs>
        <w:ind w:left="42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8"/>
        </w:tabs>
        <w:ind w:left="46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76"/>
        </w:tabs>
        <w:ind w:left="5376" w:hanging="1800"/>
      </w:pPr>
      <w:rPr>
        <w:rFonts w:hint="default"/>
      </w:rPr>
    </w:lvl>
  </w:abstractNum>
  <w:abstractNum w:abstractNumId="16">
    <w:nsid w:val="53C4469A"/>
    <w:multiLevelType w:val="multilevel"/>
    <w:tmpl w:val="869469F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96" w:hanging="1800"/>
      </w:pPr>
      <w:rPr>
        <w:rFonts w:hint="default"/>
      </w:rPr>
    </w:lvl>
  </w:abstractNum>
  <w:abstractNum w:abstractNumId="17">
    <w:nsid w:val="548E0862"/>
    <w:multiLevelType w:val="multilevel"/>
    <w:tmpl w:val="39BEB900"/>
    <w:lvl w:ilvl="0">
      <w:start w:val="10"/>
      <w:numFmt w:val="decimal"/>
      <w:lvlText w:val="%1."/>
      <w:lvlJc w:val="left"/>
      <w:pPr>
        <w:tabs>
          <w:tab w:val="num" w:pos="672"/>
        </w:tabs>
        <w:ind w:left="67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84"/>
        </w:tabs>
        <w:ind w:left="0" w:firstLine="62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48"/>
        </w:tabs>
        <w:ind w:left="18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56"/>
        </w:tabs>
        <w:ind w:left="22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24"/>
        </w:tabs>
        <w:ind w:left="30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00"/>
        </w:tabs>
        <w:ind w:left="42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8"/>
        </w:tabs>
        <w:ind w:left="46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76"/>
        </w:tabs>
        <w:ind w:left="5376" w:hanging="1800"/>
      </w:pPr>
      <w:rPr>
        <w:rFonts w:hint="default"/>
      </w:rPr>
    </w:lvl>
  </w:abstractNum>
  <w:abstractNum w:abstractNumId="18">
    <w:nsid w:val="5960082B"/>
    <w:multiLevelType w:val="hybridMultilevel"/>
    <w:tmpl w:val="7652CABC"/>
    <w:lvl w:ilvl="0" w:tplc="F64C731C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EC74A70"/>
    <w:multiLevelType w:val="multilevel"/>
    <w:tmpl w:val="C068CF42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1211"/>
        </w:tabs>
        <w:ind w:left="0" w:firstLine="851"/>
      </w:pPr>
      <w:rPr>
        <w:b w:val="0"/>
        <w:i w:val="0"/>
        <w:sz w:val="24"/>
      </w:rPr>
    </w:lvl>
    <w:lvl w:ilvl="2">
      <w:start w:val="1"/>
      <w:numFmt w:val="none"/>
      <w:isLgl/>
      <w:lvlText w:val="%1.%2.1"/>
      <w:lvlJc w:val="left"/>
      <w:pPr>
        <w:tabs>
          <w:tab w:val="num" w:pos="1854"/>
        </w:tabs>
        <w:ind w:left="1440" w:hanging="306"/>
      </w:pPr>
      <w:rPr>
        <w:rFonts w:hint="default"/>
      </w:rPr>
    </w:lvl>
    <w:lvl w:ilvl="3">
      <w:start w:val="1"/>
      <w:numFmt w:val="decimal"/>
      <w:isLgl/>
      <w:lvlText w:val="%1.%2.%4."/>
      <w:lvlJc w:val="left"/>
      <w:pPr>
        <w:tabs>
          <w:tab w:val="num" w:pos="2138"/>
        </w:tabs>
        <w:ind w:left="851" w:firstLine="56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0">
    <w:nsid w:val="684A3ED3"/>
    <w:multiLevelType w:val="multilevel"/>
    <w:tmpl w:val="C068CF42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1211"/>
        </w:tabs>
        <w:ind w:left="0" w:firstLine="851"/>
      </w:pPr>
      <w:rPr>
        <w:b w:val="0"/>
        <w:i w:val="0"/>
        <w:sz w:val="24"/>
      </w:rPr>
    </w:lvl>
    <w:lvl w:ilvl="2">
      <w:start w:val="1"/>
      <w:numFmt w:val="none"/>
      <w:isLgl/>
      <w:lvlText w:val="%1.%2.1"/>
      <w:lvlJc w:val="left"/>
      <w:pPr>
        <w:tabs>
          <w:tab w:val="num" w:pos="1854"/>
        </w:tabs>
        <w:ind w:left="1440" w:hanging="306"/>
      </w:pPr>
      <w:rPr>
        <w:rFonts w:hint="default"/>
      </w:rPr>
    </w:lvl>
    <w:lvl w:ilvl="3">
      <w:start w:val="1"/>
      <w:numFmt w:val="decimal"/>
      <w:isLgl/>
      <w:lvlText w:val="%1.%2.%4."/>
      <w:lvlJc w:val="left"/>
      <w:pPr>
        <w:tabs>
          <w:tab w:val="num" w:pos="2138"/>
        </w:tabs>
        <w:ind w:left="851" w:firstLine="56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1">
    <w:nsid w:val="6F474264"/>
    <w:multiLevelType w:val="multilevel"/>
    <w:tmpl w:val="7AE2B98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71F35A7D"/>
    <w:multiLevelType w:val="singleLevel"/>
    <w:tmpl w:val="74AA2024"/>
    <w:lvl w:ilvl="0">
      <w:start w:val="1"/>
      <w:numFmt w:val="decimal"/>
      <w:lvlText w:val="11.%1."/>
      <w:lvlJc w:val="left"/>
      <w:pPr>
        <w:tabs>
          <w:tab w:val="num" w:pos="1684"/>
        </w:tabs>
        <w:ind w:left="0" w:firstLine="964"/>
      </w:pPr>
      <w:rPr>
        <w:rFonts w:ascii="Times New Roman" w:hAnsi="Times New Roman" w:hint="default"/>
      </w:rPr>
    </w:lvl>
  </w:abstractNum>
  <w:abstractNum w:abstractNumId="23">
    <w:nsid w:val="78C44BC5"/>
    <w:multiLevelType w:val="multilevel"/>
    <w:tmpl w:val="134A672C"/>
    <w:lvl w:ilvl="0">
      <w:start w:val="3"/>
      <w:numFmt w:val="decimal"/>
      <w:lvlText w:val="%1."/>
      <w:lvlJc w:val="left"/>
      <w:pPr>
        <w:ind w:left="360" w:hanging="360"/>
      </w:pPr>
      <w:rPr>
        <w:rFonts w:ascii="TimesLT" w:hAnsi="TimesLT" w:hint="default"/>
      </w:rPr>
    </w:lvl>
    <w:lvl w:ilvl="1">
      <w:start w:val="1"/>
      <w:numFmt w:val="decimal"/>
      <w:lvlText w:val="%1.%2."/>
      <w:lvlJc w:val="left"/>
      <w:pPr>
        <w:ind w:left="672" w:hanging="360"/>
      </w:pPr>
      <w:rPr>
        <w:rFonts w:ascii="TimesLT" w:hAnsi="TimesLT" w:hint="default"/>
      </w:rPr>
    </w:lvl>
    <w:lvl w:ilvl="2">
      <w:start w:val="1"/>
      <w:numFmt w:val="decimal"/>
      <w:lvlText w:val="%1.%2.%3."/>
      <w:lvlJc w:val="left"/>
      <w:pPr>
        <w:ind w:left="1344" w:hanging="720"/>
      </w:pPr>
      <w:rPr>
        <w:rFonts w:ascii="TimesLT" w:hAnsi="TimesLT" w:hint="default"/>
      </w:rPr>
    </w:lvl>
    <w:lvl w:ilvl="3">
      <w:start w:val="1"/>
      <w:numFmt w:val="decimal"/>
      <w:lvlText w:val="%1.%2.%3.%4."/>
      <w:lvlJc w:val="left"/>
      <w:pPr>
        <w:ind w:left="1656" w:hanging="720"/>
      </w:pPr>
      <w:rPr>
        <w:rFonts w:ascii="TimesLT" w:hAnsi="TimesLT" w:hint="default"/>
      </w:rPr>
    </w:lvl>
    <w:lvl w:ilvl="4">
      <w:start w:val="1"/>
      <w:numFmt w:val="decimal"/>
      <w:lvlText w:val="%1.%2.%3.%4.%5."/>
      <w:lvlJc w:val="left"/>
      <w:pPr>
        <w:ind w:left="2328" w:hanging="1080"/>
      </w:pPr>
      <w:rPr>
        <w:rFonts w:ascii="TimesLT" w:hAnsi="TimesLT" w:hint="default"/>
      </w:rPr>
    </w:lvl>
    <w:lvl w:ilvl="5">
      <w:start w:val="1"/>
      <w:numFmt w:val="decimal"/>
      <w:lvlText w:val="%1.%2.%3.%4.%5.%6."/>
      <w:lvlJc w:val="left"/>
      <w:pPr>
        <w:ind w:left="2640" w:hanging="1080"/>
      </w:pPr>
      <w:rPr>
        <w:rFonts w:ascii="TimesLT" w:hAnsi="TimesLT" w:hint="default"/>
      </w:rPr>
    </w:lvl>
    <w:lvl w:ilvl="6">
      <w:start w:val="1"/>
      <w:numFmt w:val="decimal"/>
      <w:lvlText w:val="%1.%2.%3.%4.%5.%6.%7."/>
      <w:lvlJc w:val="left"/>
      <w:pPr>
        <w:ind w:left="3312" w:hanging="1440"/>
      </w:pPr>
      <w:rPr>
        <w:rFonts w:ascii="TimesLT" w:hAnsi="TimesLT" w:hint="default"/>
      </w:rPr>
    </w:lvl>
    <w:lvl w:ilvl="7">
      <w:start w:val="1"/>
      <w:numFmt w:val="decimal"/>
      <w:lvlText w:val="%1.%2.%3.%4.%5.%6.%7.%8."/>
      <w:lvlJc w:val="left"/>
      <w:pPr>
        <w:ind w:left="3624" w:hanging="1440"/>
      </w:pPr>
      <w:rPr>
        <w:rFonts w:ascii="TimesLT" w:hAnsi="TimesLT" w:hint="default"/>
      </w:rPr>
    </w:lvl>
    <w:lvl w:ilvl="8">
      <w:start w:val="1"/>
      <w:numFmt w:val="decimal"/>
      <w:lvlText w:val="%1.%2.%3.%4.%5.%6.%7.%8.%9."/>
      <w:lvlJc w:val="left"/>
      <w:pPr>
        <w:ind w:left="4296" w:hanging="1800"/>
      </w:pPr>
      <w:rPr>
        <w:rFonts w:ascii="TimesLT" w:hAnsi="TimesLT" w:hint="default"/>
      </w:rPr>
    </w:lvl>
  </w:abstractNum>
  <w:abstractNum w:abstractNumId="24">
    <w:nsid w:val="790C03DF"/>
    <w:multiLevelType w:val="multilevel"/>
    <w:tmpl w:val="4934CF7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48"/>
        </w:tabs>
        <w:ind w:left="18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56"/>
        </w:tabs>
        <w:ind w:left="22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24"/>
        </w:tabs>
        <w:ind w:left="30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00"/>
        </w:tabs>
        <w:ind w:left="42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8"/>
        </w:tabs>
        <w:ind w:left="46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76"/>
        </w:tabs>
        <w:ind w:left="5376" w:hanging="180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8"/>
  </w:num>
  <w:num w:numId="5">
    <w:abstractNumId w:val="11"/>
  </w:num>
  <w:num w:numId="6">
    <w:abstractNumId w:val="15"/>
  </w:num>
  <w:num w:numId="7">
    <w:abstractNumId w:val="6"/>
  </w:num>
  <w:num w:numId="8">
    <w:abstractNumId w:val="17"/>
  </w:num>
  <w:num w:numId="9">
    <w:abstractNumId w:val="21"/>
  </w:num>
  <w:num w:numId="10">
    <w:abstractNumId w:val="10"/>
  </w:num>
  <w:num w:numId="11">
    <w:abstractNumId w:val="13"/>
  </w:num>
  <w:num w:numId="12">
    <w:abstractNumId w:val="5"/>
  </w:num>
  <w:num w:numId="13">
    <w:abstractNumId w:val="14"/>
  </w:num>
  <w:num w:numId="14">
    <w:abstractNumId w:val="22"/>
  </w:num>
  <w:num w:numId="15">
    <w:abstractNumId w:val="4"/>
  </w:num>
  <w:num w:numId="16">
    <w:abstractNumId w:val="7"/>
  </w:num>
  <w:num w:numId="17">
    <w:abstractNumId w:val="20"/>
  </w:num>
  <w:num w:numId="18">
    <w:abstractNumId w:val="19"/>
  </w:num>
  <w:num w:numId="19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20">
    <w:abstractNumId w:val="23"/>
  </w:num>
  <w:num w:numId="21">
    <w:abstractNumId w:val="16"/>
  </w:num>
  <w:num w:numId="22">
    <w:abstractNumId w:val="12"/>
  </w:num>
  <w:num w:numId="23">
    <w:abstractNumId w:val="24"/>
  </w:num>
  <w:num w:numId="24">
    <w:abstractNumId w:val="2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0D4"/>
    <w:rsid w:val="00007CF6"/>
    <w:rsid w:val="00010533"/>
    <w:rsid w:val="0003787D"/>
    <w:rsid w:val="000420C5"/>
    <w:rsid w:val="000427CC"/>
    <w:rsid w:val="00044C89"/>
    <w:rsid w:val="0005507A"/>
    <w:rsid w:val="00060EA6"/>
    <w:rsid w:val="0007443A"/>
    <w:rsid w:val="000A6A8C"/>
    <w:rsid w:val="000A6EB7"/>
    <w:rsid w:val="000C047F"/>
    <w:rsid w:val="000C5B10"/>
    <w:rsid w:val="000D17CC"/>
    <w:rsid w:val="000D2443"/>
    <w:rsid w:val="00103EFD"/>
    <w:rsid w:val="00127E08"/>
    <w:rsid w:val="00131D6E"/>
    <w:rsid w:val="00167AEE"/>
    <w:rsid w:val="001B34CB"/>
    <w:rsid w:val="001C2BAD"/>
    <w:rsid w:val="001C50B3"/>
    <w:rsid w:val="001E3AC3"/>
    <w:rsid w:val="00203A4E"/>
    <w:rsid w:val="0022097E"/>
    <w:rsid w:val="002265AB"/>
    <w:rsid w:val="00242012"/>
    <w:rsid w:val="00260E4B"/>
    <w:rsid w:val="002610D4"/>
    <w:rsid w:val="002625F5"/>
    <w:rsid w:val="00266B52"/>
    <w:rsid w:val="00274F94"/>
    <w:rsid w:val="00287EB5"/>
    <w:rsid w:val="002A2481"/>
    <w:rsid w:val="002A648C"/>
    <w:rsid w:val="002E5D25"/>
    <w:rsid w:val="00322000"/>
    <w:rsid w:val="0034520B"/>
    <w:rsid w:val="00351287"/>
    <w:rsid w:val="003553EC"/>
    <w:rsid w:val="00366A40"/>
    <w:rsid w:val="00384B37"/>
    <w:rsid w:val="003B7FC2"/>
    <w:rsid w:val="003C3BFC"/>
    <w:rsid w:val="003D04BD"/>
    <w:rsid w:val="003D5EDB"/>
    <w:rsid w:val="003D703F"/>
    <w:rsid w:val="003E699D"/>
    <w:rsid w:val="003F2A1E"/>
    <w:rsid w:val="00410EF2"/>
    <w:rsid w:val="004231E8"/>
    <w:rsid w:val="00437E32"/>
    <w:rsid w:val="00440BFE"/>
    <w:rsid w:val="00453D71"/>
    <w:rsid w:val="00455E8C"/>
    <w:rsid w:val="00484B5C"/>
    <w:rsid w:val="00496FBA"/>
    <w:rsid w:val="004A67AD"/>
    <w:rsid w:val="004D4466"/>
    <w:rsid w:val="004D4F39"/>
    <w:rsid w:val="004D7D1A"/>
    <w:rsid w:val="004F75A1"/>
    <w:rsid w:val="00501696"/>
    <w:rsid w:val="00502A3E"/>
    <w:rsid w:val="0051454C"/>
    <w:rsid w:val="00545BB9"/>
    <w:rsid w:val="00556EB9"/>
    <w:rsid w:val="00562E51"/>
    <w:rsid w:val="00580FC8"/>
    <w:rsid w:val="00590C2E"/>
    <w:rsid w:val="005A6D2D"/>
    <w:rsid w:val="005B3D53"/>
    <w:rsid w:val="005C423C"/>
    <w:rsid w:val="005E4972"/>
    <w:rsid w:val="005E609A"/>
    <w:rsid w:val="005E7264"/>
    <w:rsid w:val="00623E25"/>
    <w:rsid w:val="00631370"/>
    <w:rsid w:val="00661A01"/>
    <w:rsid w:val="00667C04"/>
    <w:rsid w:val="006B018E"/>
    <w:rsid w:val="006B7DC7"/>
    <w:rsid w:val="006D054E"/>
    <w:rsid w:val="006D447F"/>
    <w:rsid w:val="006F3555"/>
    <w:rsid w:val="00702793"/>
    <w:rsid w:val="00703C7D"/>
    <w:rsid w:val="007050A8"/>
    <w:rsid w:val="007066FE"/>
    <w:rsid w:val="00714487"/>
    <w:rsid w:val="0071451A"/>
    <w:rsid w:val="00720E76"/>
    <w:rsid w:val="00727036"/>
    <w:rsid w:val="0078348E"/>
    <w:rsid w:val="007856C6"/>
    <w:rsid w:val="0079168D"/>
    <w:rsid w:val="007A1039"/>
    <w:rsid w:val="007A1839"/>
    <w:rsid w:val="007B01DC"/>
    <w:rsid w:val="007B6183"/>
    <w:rsid w:val="007D1A95"/>
    <w:rsid w:val="007D4A47"/>
    <w:rsid w:val="007E540C"/>
    <w:rsid w:val="007F0793"/>
    <w:rsid w:val="007F091E"/>
    <w:rsid w:val="007F3F98"/>
    <w:rsid w:val="007F62E8"/>
    <w:rsid w:val="00811FCD"/>
    <w:rsid w:val="0081334A"/>
    <w:rsid w:val="00822586"/>
    <w:rsid w:val="008718AC"/>
    <w:rsid w:val="008779D3"/>
    <w:rsid w:val="0088044C"/>
    <w:rsid w:val="008C03DA"/>
    <w:rsid w:val="008C1F19"/>
    <w:rsid w:val="008C39C6"/>
    <w:rsid w:val="008E5EE4"/>
    <w:rsid w:val="00901D2A"/>
    <w:rsid w:val="00905327"/>
    <w:rsid w:val="00912C15"/>
    <w:rsid w:val="00922F75"/>
    <w:rsid w:val="00927561"/>
    <w:rsid w:val="009356CD"/>
    <w:rsid w:val="0094045F"/>
    <w:rsid w:val="009504B8"/>
    <w:rsid w:val="00957EB9"/>
    <w:rsid w:val="0096748D"/>
    <w:rsid w:val="00970F01"/>
    <w:rsid w:val="00974E9C"/>
    <w:rsid w:val="00983D9B"/>
    <w:rsid w:val="00986CEF"/>
    <w:rsid w:val="00991C13"/>
    <w:rsid w:val="009920EA"/>
    <w:rsid w:val="009944C0"/>
    <w:rsid w:val="009A1D32"/>
    <w:rsid w:val="009C29CD"/>
    <w:rsid w:val="009D2CEF"/>
    <w:rsid w:val="00A21634"/>
    <w:rsid w:val="00A2592C"/>
    <w:rsid w:val="00A271FB"/>
    <w:rsid w:val="00A452F5"/>
    <w:rsid w:val="00A6387B"/>
    <w:rsid w:val="00A668FC"/>
    <w:rsid w:val="00A728AF"/>
    <w:rsid w:val="00A80127"/>
    <w:rsid w:val="00AA57F9"/>
    <w:rsid w:val="00AE3499"/>
    <w:rsid w:val="00AF63BD"/>
    <w:rsid w:val="00B35E1B"/>
    <w:rsid w:val="00B36AAD"/>
    <w:rsid w:val="00B50906"/>
    <w:rsid w:val="00B907B8"/>
    <w:rsid w:val="00BC28FC"/>
    <w:rsid w:val="00BD6EB2"/>
    <w:rsid w:val="00BD77D5"/>
    <w:rsid w:val="00BE7B3B"/>
    <w:rsid w:val="00BF1511"/>
    <w:rsid w:val="00BF37DB"/>
    <w:rsid w:val="00C14A8A"/>
    <w:rsid w:val="00C35ACA"/>
    <w:rsid w:val="00C608D6"/>
    <w:rsid w:val="00C64A36"/>
    <w:rsid w:val="00C65443"/>
    <w:rsid w:val="00C7003A"/>
    <w:rsid w:val="00CD3FCD"/>
    <w:rsid w:val="00CE21FC"/>
    <w:rsid w:val="00CF24B8"/>
    <w:rsid w:val="00CF3A16"/>
    <w:rsid w:val="00D03E9D"/>
    <w:rsid w:val="00D16927"/>
    <w:rsid w:val="00D25B47"/>
    <w:rsid w:val="00D31AE1"/>
    <w:rsid w:val="00D43DE8"/>
    <w:rsid w:val="00D56030"/>
    <w:rsid w:val="00D805C0"/>
    <w:rsid w:val="00D81B36"/>
    <w:rsid w:val="00D92B4D"/>
    <w:rsid w:val="00DA505E"/>
    <w:rsid w:val="00DB2F57"/>
    <w:rsid w:val="00DB7359"/>
    <w:rsid w:val="00DC0321"/>
    <w:rsid w:val="00DD21C5"/>
    <w:rsid w:val="00DD228B"/>
    <w:rsid w:val="00DE0168"/>
    <w:rsid w:val="00DF39E0"/>
    <w:rsid w:val="00E03E87"/>
    <w:rsid w:val="00E05592"/>
    <w:rsid w:val="00E13CF1"/>
    <w:rsid w:val="00E352D3"/>
    <w:rsid w:val="00E358CC"/>
    <w:rsid w:val="00E71D21"/>
    <w:rsid w:val="00E774B9"/>
    <w:rsid w:val="00E91884"/>
    <w:rsid w:val="00EB1662"/>
    <w:rsid w:val="00EB7EDF"/>
    <w:rsid w:val="00EE1B93"/>
    <w:rsid w:val="00EE5620"/>
    <w:rsid w:val="00EF2D55"/>
    <w:rsid w:val="00F12B13"/>
    <w:rsid w:val="00F1343C"/>
    <w:rsid w:val="00F23663"/>
    <w:rsid w:val="00F27008"/>
    <w:rsid w:val="00F303C2"/>
    <w:rsid w:val="00F34FC7"/>
    <w:rsid w:val="00F35EA5"/>
    <w:rsid w:val="00F61979"/>
    <w:rsid w:val="00F6322F"/>
    <w:rsid w:val="00F63D23"/>
    <w:rsid w:val="00F7002D"/>
    <w:rsid w:val="00F86392"/>
    <w:rsid w:val="00FC5FB8"/>
    <w:rsid w:val="00FD2874"/>
    <w:rsid w:val="00FD3285"/>
    <w:rsid w:val="00FF1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B018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6B018E"/>
    <w:pPr>
      <w:keepNext/>
      <w:jc w:val="center"/>
      <w:outlineLvl w:val="0"/>
    </w:pPr>
    <w:rPr>
      <w:b/>
      <w:bCs/>
    </w:rPr>
  </w:style>
  <w:style w:type="paragraph" w:styleId="Antrat4">
    <w:name w:val="heading 4"/>
    <w:basedOn w:val="prastasis"/>
    <w:next w:val="prastasis"/>
    <w:qFormat/>
    <w:rsid w:val="006B018E"/>
    <w:pPr>
      <w:keepNext/>
      <w:spacing w:line="360" w:lineRule="auto"/>
      <w:ind w:firstLine="720"/>
      <w:jc w:val="center"/>
      <w:outlineLvl w:val="3"/>
    </w:pPr>
    <w:rPr>
      <w:rFonts w:ascii="TimesLT" w:hAnsi="TimesLT"/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6B018E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rsid w:val="006B018E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  <w:rsid w:val="006B018E"/>
  </w:style>
  <w:style w:type="paragraph" w:styleId="Pavadinimas">
    <w:name w:val="Title"/>
    <w:basedOn w:val="prastasis"/>
    <w:link w:val="PavadinimasDiagrama"/>
    <w:qFormat/>
    <w:rsid w:val="006B018E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semiHidden/>
    <w:rsid w:val="006B018E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6B018E"/>
    <w:pPr>
      <w:spacing w:before="40" w:after="40"/>
      <w:ind w:firstLine="1247"/>
      <w:jc w:val="both"/>
    </w:pPr>
  </w:style>
  <w:style w:type="paragraph" w:customStyle="1" w:styleId="Bodytext">
    <w:name w:val="Body text"/>
    <w:rsid w:val="006B018E"/>
    <w:pPr>
      <w:ind w:firstLine="312"/>
      <w:jc w:val="both"/>
    </w:pPr>
    <w:rPr>
      <w:rFonts w:ascii="TimesLT" w:hAnsi="TimesLT"/>
      <w:snapToGrid w:val="0"/>
      <w:sz w:val="18"/>
      <w:lang w:val="en-US" w:eastAsia="en-US"/>
    </w:rPr>
  </w:style>
  <w:style w:type="paragraph" w:customStyle="1" w:styleId="CentrBold">
    <w:name w:val="CentrBold"/>
    <w:rsid w:val="006B018E"/>
    <w:pPr>
      <w:jc w:val="center"/>
    </w:pPr>
    <w:rPr>
      <w:rFonts w:ascii="TimesLT" w:hAnsi="TimesLT"/>
      <w:b/>
      <w:caps/>
      <w:snapToGrid w:val="0"/>
      <w:lang w:val="en-US" w:eastAsia="en-US"/>
    </w:rPr>
  </w:style>
  <w:style w:type="paragraph" w:customStyle="1" w:styleId="ISTATYMAS">
    <w:name w:val="ISTATYMAS"/>
    <w:rsid w:val="006B018E"/>
    <w:pPr>
      <w:jc w:val="center"/>
    </w:pPr>
    <w:rPr>
      <w:rFonts w:ascii="TimesLT" w:hAnsi="TimesLT"/>
      <w:snapToGrid w:val="0"/>
      <w:lang w:val="en-US" w:eastAsia="en-US"/>
    </w:rPr>
  </w:style>
  <w:style w:type="paragraph" w:customStyle="1" w:styleId="Patvirtinta">
    <w:name w:val="Patvirtinta"/>
    <w:rsid w:val="006B018E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hAnsi="TimesLT"/>
      <w:snapToGrid w:val="0"/>
      <w:sz w:val="18"/>
      <w:lang w:val="en-US" w:eastAsia="en-US"/>
    </w:rPr>
  </w:style>
  <w:style w:type="paragraph" w:customStyle="1" w:styleId="Prezidentas">
    <w:name w:val="Prezidentas"/>
    <w:rsid w:val="006B018E"/>
    <w:pPr>
      <w:tabs>
        <w:tab w:val="right" w:pos="9808"/>
      </w:tabs>
    </w:pPr>
    <w:rPr>
      <w:rFonts w:ascii="TimesLT" w:hAnsi="TimesLT"/>
      <w:caps/>
      <w:snapToGrid w:val="0"/>
      <w:lang w:val="en-US" w:eastAsia="en-US"/>
    </w:rPr>
  </w:style>
  <w:style w:type="paragraph" w:customStyle="1" w:styleId="Linija">
    <w:name w:val="Linija"/>
    <w:basedOn w:val="MAZAS"/>
    <w:rsid w:val="006B018E"/>
    <w:pPr>
      <w:ind w:firstLine="0"/>
      <w:jc w:val="center"/>
    </w:pPr>
    <w:rPr>
      <w:color w:val="auto"/>
      <w:sz w:val="12"/>
    </w:rPr>
  </w:style>
  <w:style w:type="paragraph" w:customStyle="1" w:styleId="MAZAS">
    <w:name w:val="MAZAS"/>
    <w:rsid w:val="006B018E"/>
    <w:pPr>
      <w:ind w:firstLine="312"/>
      <w:jc w:val="both"/>
    </w:pPr>
    <w:rPr>
      <w:rFonts w:ascii="TimesLT" w:hAnsi="TimesLT"/>
      <w:snapToGrid w:val="0"/>
      <w:color w:val="000000"/>
      <w:sz w:val="8"/>
      <w:lang w:val="en-US" w:eastAsia="en-US"/>
    </w:rPr>
  </w:style>
  <w:style w:type="paragraph" w:customStyle="1" w:styleId="Pavadinimas1">
    <w:name w:val="Pavadinimas1"/>
    <w:rsid w:val="006B018E"/>
    <w:pPr>
      <w:ind w:left="850"/>
    </w:pPr>
    <w:rPr>
      <w:rFonts w:ascii="TimesLT" w:hAnsi="TimesLT"/>
      <w:b/>
      <w:caps/>
      <w:snapToGrid w:val="0"/>
      <w:sz w:val="22"/>
      <w:lang w:val="en-US" w:eastAsia="en-US"/>
    </w:rPr>
  </w:style>
  <w:style w:type="paragraph" w:styleId="Pagrindiniotekstotrauka">
    <w:name w:val="Body Text Indent"/>
    <w:basedOn w:val="prastasis"/>
    <w:semiHidden/>
    <w:rsid w:val="006B018E"/>
    <w:pPr>
      <w:ind w:firstLine="720"/>
    </w:pPr>
  </w:style>
  <w:style w:type="paragraph" w:styleId="Pagrindinistekstas2">
    <w:name w:val="Body Text 2"/>
    <w:basedOn w:val="prastasis"/>
    <w:semiHidden/>
    <w:rsid w:val="006B018E"/>
    <w:pPr>
      <w:spacing w:line="240" w:lineRule="atLeast"/>
      <w:ind w:firstLine="567"/>
      <w:jc w:val="both"/>
    </w:pPr>
    <w:rPr>
      <w:szCs w:val="20"/>
      <w:lang w:eastAsia="lt-LT"/>
    </w:rPr>
  </w:style>
  <w:style w:type="paragraph" w:styleId="HTMLiankstoformatuotas">
    <w:name w:val="HTML Preformatted"/>
    <w:basedOn w:val="prastasis"/>
    <w:rsid w:val="006B01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Pagrindinistekstas">
    <w:name w:val="Body Text"/>
    <w:basedOn w:val="prastasis"/>
    <w:semiHidden/>
    <w:rsid w:val="006B018E"/>
    <w:rPr>
      <w:sz w:val="22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12C15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912C15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uiPriority w:val="99"/>
    <w:semiHidden/>
    <w:unhideWhenUsed/>
    <w:rsid w:val="00905327"/>
    <w:rPr>
      <w:color w:val="000000"/>
      <w:u w:val="single"/>
    </w:rPr>
  </w:style>
  <w:style w:type="character" w:customStyle="1" w:styleId="AntratsDiagrama">
    <w:name w:val="Antraštės Diagrama"/>
    <w:link w:val="Antrats"/>
    <w:uiPriority w:val="99"/>
    <w:rsid w:val="00260E4B"/>
    <w:rPr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496FBA"/>
    <w:rPr>
      <w:rFonts w:ascii="Tahoma" w:hAnsi="Tahoma"/>
      <w:b/>
      <w:sz w:val="28"/>
      <w:szCs w:val="24"/>
      <w:lang w:eastAsia="en-US"/>
    </w:rPr>
  </w:style>
  <w:style w:type="character" w:customStyle="1" w:styleId="DataDiagrama">
    <w:name w:val="Data Diagrama"/>
    <w:link w:val="Data"/>
    <w:semiHidden/>
    <w:rsid w:val="00496FBA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77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8651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03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641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7736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789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7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09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557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3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133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8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Plauskiene\Application%20Data\Microsoft\&#352;ablonai\Teism&#371;%20tarybos%20nutari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268BA-43B0-41FD-96E0-E7125F420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1</TotalTime>
  <Pages>3</Pages>
  <Words>4299</Words>
  <Characters>2451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Hewlett-Packard Company</Company>
  <LinksUpToDate>false</LinksUpToDate>
  <CharactersWithSpaces>6737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A.Plauskiene</dc:creator>
  <cp:lastModifiedBy>a.dokutoviciene</cp:lastModifiedBy>
  <cp:revision>3</cp:revision>
  <cp:lastPrinted>2011-07-15T06:14:00Z</cp:lastPrinted>
  <dcterms:created xsi:type="dcterms:W3CDTF">2015-12-22T06:45:00Z</dcterms:created>
  <dcterms:modified xsi:type="dcterms:W3CDTF">2015-12-22T12:45:00Z</dcterms:modified>
</cp:coreProperties>
</file>